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A9" w:rsidRDefault="00E82BA9" w:rsidP="00377930">
      <w:pPr>
        <w:rPr>
          <w:noProof/>
        </w:rPr>
      </w:pPr>
    </w:p>
    <w:p w:rsidR="00E82BA9" w:rsidRDefault="00905BD5" w:rsidP="00E82BA9">
      <w:pPr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8.1pt;margin-top:4.35pt;width:136.5pt;height:124.75pt;z-index:251658240" stroked="f">
            <v:textbox>
              <w:txbxContent>
                <w:p w:rsidR="009A3594" w:rsidRDefault="009A3594" w:rsidP="00E82BA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42964" cy="1286539"/>
                        <wp:effectExtent l="19050" t="0" r="4836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20829" t="25018" r="40210" b="3098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2964" cy="12865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82BA9" w:rsidRDefault="00E82BA9" w:rsidP="00E82BA9">
      <w:pPr>
        <w:jc w:val="center"/>
        <w:rPr>
          <w:noProof/>
        </w:rPr>
      </w:pPr>
    </w:p>
    <w:p w:rsidR="00E82BA9" w:rsidRDefault="00E82BA9" w:rsidP="00E82BA9">
      <w:pPr>
        <w:jc w:val="center"/>
        <w:rPr>
          <w:noProof/>
        </w:rPr>
      </w:pPr>
    </w:p>
    <w:p w:rsidR="00E82BA9" w:rsidRDefault="00E82BA9" w:rsidP="00E82BA9">
      <w:pPr>
        <w:jc w:val="center"/>
        <w:rPr>
          <w:noProof/>
        </w:rPr>
      </w:pPr>
    </w:p>
    <w:p w:rsidR="00E82BA9" w:rsidRDefault="00E82BA9" w:rsidP="00E82BA9">
      <w:pPr>
        <w:jc w:val="center"/>
      </w:pPr>
    </w:p>
    <w:p w:rsidR="00E82BA9" w:rsidRPr="007D4CC4" w:rsidRDefault="00E82BA9" w:rsidP="00E82BA9">
      <w:pPr>
        <w:spacing w:after="0" w:line="240" w:lineRule="auto"/>
        <w:jc w:val="center"/>
        <w:rPr>
          <w:rFonts w:ascii="Times New Roman" w:hAnsi="Times New Roman" w:cs="Times New Roman"/>
          <w:b/>
          <w:sz w:val="96"/>
        </w:rPr>
      </w:pPr>
      <w:r w:rsidRPr="007D4CC4">
        <w:rPr>
          <w:rFonts w:ascii="Times New Roman" w:hAnsi="Times New Roman" w:cs="Times New Roman"/>
          <w:b/>
          <w:sz w:val="96"/>
        </w:rPr>
        <w:t>Малая Родина</w:t>
      </w:r>
    </w:p>
    <w:p w:rsidR="00E82BA9" w:rsidRPr="007D4CC4" w:rsidRDefault="00E82BA9" w:rsidP="00E82BA9">
      <w:pPr>
        <w:spacing w:after="0" w:line="240" w:lineRule="auto"/>
        <w:jc w:val="center"/>
        <w:rPr>
          <w:rFonts w:ascii="Times New Roman" w:hAnsi="Times New Roman" w:cs="Times New Roman"/>
          <w:b/>
          <w:sz w:val="96"/>
        </w:rPr>
      </w:pPr>
      <w:r w:rsidRPr="007D4CC4">
        <w:rPr>
          <w:rFonts w:ascii="Times New Roman" w:hAnsi="Times New Roman" w:cs="Times New Roman"/>
          <w:b/>
          <w:sz w:val="96"/>
        </w:rPr>
        <w:t>Книга Памяти</w:t>
      </w:r>
    </w:p>
    <w:p w:rsidR="00E82BA9" w:rsidRPr="007D4CC4" w:rsidRDefault="00E82BA9" w:rsidP="00E82BA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E82BA9" w:rsidRPr="007D4CC4" w:rsidRDefault="0081163A" w:rsidP="00E82BA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с.</w:t>
      </w:r>
      <w:r w:rsidR="0038162C">
        <w:rPr>
          <w:rFonts w:ascii="Times New Roman" w:hAnsi="Times New Roman" w:cs="Times New Roman"/>
          <w:b/>
          <w:sz w:val="52"/>
        </w:rPr>
        <w:t xml:space="preserve"> </w:t>
      </w:r>
      <w:r w:rsidR="008D4626">
        <w:rPr>
          <w:rFonts w:ascii="Times New Roman" w:hAnsi="Times New Roman" w:cs="Times New Roman"/>
          <w:b/>
          <w:sz w:val="52"/>
        </w:rPr>
        <w:t xml:space="preserve">Пьяново (с. </w:t>
      </w:r>
      <w:proofErr w:type="gramStart"/>
      <w:r w:rsidR="008D4626">
        <w:rPr>
          <w:rFonts w:ascii="Times New Roman" w:hAnsi="Times New Roman" w:cs="Times New Roman"/>
          <w:b/>
          <w:sz w:val="52"/>
        </w:rPr>
        <w:t>Меловое</w:t>
      </w:r>
      <w:proofErr w:type="gramEnd"/>
      <w:r w:rsidR="008D4626">
        <w:rPr>
          <w:rFonts w:ascii="Times New Roman" w:hAnsi="Times New Roman" w:cs="Times New Roman"/>
          <w:b/>
          <w:sz w:val="52"/>
        </w:rPr>
        <w:t>)</w:t>
      </w:r>
      <w:r w:rsidR="00E82BA9" w:rsidRPr="007D4CC4">
        <w:rPr>
          <w:rFonts w:ascii="Times New Roman" w:hAnsi="Times New Roman" w:cs="Times New Roman"/>
          <w:b/>
          <w:sz w:val="52"/>
        </w:rPr>
        <w:t xml:space="preserve"> Комаричского района</w:t>
      </w:r>
    </w:p>
    <w:p w:rsidR="00E82BA9" w:rsidRPr="007D4CC4" w:rsidRDefault="00E82BA9" w:rsidP="00E82BA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7D4CC4">
        <w:rPr>
          <w:rFonts w:ascii="Times New Roman" w:hAnsi="Times New Roman" w:cs="Times New Roman"/>
          <w:b/>
          <w:sz w:val="52"/>
        </w:rPr>
        <w:t>Брянской области</w:t>
      </w:r>
    </w:p>
    <w:p w:rsidR="00E82BA9" w:rsidRDefault="00905BD5" w:rsidP="00E82BA9">
      <w:pPr>
        <w:spacing w:after="0" w:line="240" w:lineRule="auto"/>
        <w:jc w:val="center"/>
        <w:rPr>
          <w:rFonts w:ascii="Bahnschrift" w:hAnsi="Bahnschrift" w:cs="Tahoma"/>
          <w:b/>
          <w:sz w:val="52"/>
        </w:rPr>
      </w:pPr>
      <w:r>
        <w:rPr>
          <w:rFonts w:ascii="Bahnschrift" w:hAnsi="Bahnschrift" w:cs="Tahoma"/>
          <w:b/>
          <w:noProof/>
          <w:sz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4.95pt;margin-top:34.85pt;width:421.15pt;height:0;z-index:251659264" o:connectortype="straight" strokeweight="1.75pt"/>
        </w:pict>
      </w:r>
    </w:p>
    <w:p w:rsidR="00E82BA9" w:rsidRPr="00E82BA9" w:rsidRDefault="00E82BA9" w:rsidP="00E82BA9">
      <w:pPr>
        <w:spacing w:after="0" w:line="240" w:lineRule="auto"/>
        <w:rPr>
          <w:rFonts w:ascii="Bahnschrift" w:hAnsi="Bahnschrift" w:cs="Tahoma"/>
          <w:sz w:val="44"/>
        </w:rPr>
      </w:pPr>
    </w:p>
    <w:p w:rsidR="00E82BA9" w:rsidRPr="007D4CC4" w:rsidRDefault="00E82BA9" w:rsidP="00E82BA9">
      <w:pPr>
        <w:tabs>
          <w:tab w:val="left" w:pos="88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4CC4">
        <w:rPr>
          <w:rFonts w:ascii="Times New Roman" w:hAnsi="Times New Roman" w:cs="Times New Roman"/>
          <w:b/>
          <w:sz w:val="24"/>
        </w:rPr>
        <w:t>Дополнить или изменить информацию в Книге Памяти</w:t>
      </w:r>
    </w:p>
    <w:p w:rsidR="00E82BA9" w:rsidRPr="007D4CC4" w:rsidRDefault="00E82BA9" w:rsidP="00E82BA9">
      <w:pPr>
        <w:tabs>
          <w:tab w:val="left" w:pos="88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4CC4">
        <w:rPr>
          <w:rFonts w:ascii="Times New Roman" w:hAnsi="Times New Roman" w:cs="Times New Roman"/>
          <w:b/>
          <w:sz w:val="24"/>
        </w:rPr>
        <w:t xml:space="preserve">можно через обращение в </w:t>
      </w:r>
      <w:r w:rsidR="00AC3BFA">
        <w:rPr>
          <w:rFonts w:ascii="Times New Roman" w:hAnsi="Times New Roman" w:cs="Times New Roman"/>
          <w:b/>
          <w:sz w:val="24"/>
        </w:rPr>
        <w:t>Игрицкую</w:t>
      </w:r>
      <w:r w:rsidR="002A75C2">
        <w:rPr>
          <w:rFonts w:ascii="Times New Roman" w:hAnsi="Times New Roman" w:cs="Times New Roman"/>
          <w:b/>
          <w:sz w:val="24"/>
        </w:rPr>
        <w:t xml:space="preserve"> сельскую </w:t>
      </w:r>
      <w:r w:rsidRPr="007D4CC4">
        <w:rPr>
          <w:rFonts w:ascii="Times New Roman" w:hAnsi="Times New Roman" w:cs="Times New Roman"/>
          <w:b/>
          <w:sz w:val="24"/>
        </w:rPr>
        <w:t>администрацию или</w:t>
      </w:r>
      <w:r w:rsidR="0038162C">
        <w:rPr>
          <w:rFonts w:ascii="Times New Roman" w:hAnsi="Times New Roman" w:cs="Times New Roman"/>
          <w:b/>
          <w:sz w:val="24"/>
        </w:rPr>
        <w:t>,</w:t>
      </w:r>
      <w:r w:rsidRPr="007D4CC4">
        <w:rPr>
          <w:rFonts w:ascii="Times New Roman" w:hAnsi="Times New Roman" w:cs="Times New Roman"/>
          <w:b/>
          <w:sz w:val="24"/>
        </w:rPr>
        <w:t xml:space="preserve"> заполнив форму на сайте</w:t>
      </w:r>
    </w:p>
    <w:p w:rsidR="00E82BA9" w:rsidRPr="007D4CC4" w:rsidRDefault="00E82BA9" w:rsidP="00E82BA9">
      <w:pPr>
        <w:tabs>
          <w:tab w:val="left" w:pos="88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54118" w:rsidRDefault="00905BD5" w:rsidP="00854118">
      <w:pPr>
        <w:tabs>
          <w:tab w:val="left" w:pos="8841"/>
        </w:tabs>
        <w:spacing w:after="0" w:line="240" w:lineRule="auto"/>
        <w:jc w:val="center"/>
      </w:pPr>
      <w:hyperlink r:id="rId7" w:history="1">
        <w:r w:rsidR="00854118" w:rsidRPr="005706C3">
          <w:rPr>
            <w:rStyle w:val="a5"/>
            <w:rFonts w:ascii="Times New Roman" w:hAnsi="Times New Roman" w:cs="Times New Roman"/>
            <w:b/>
            <w:sz w:val="28"/>
            <w:lang w:val="en-US"/>
          </w:rPr>
          <w:t>https</w:t>
        </w:r>
        <w:r w:rsidR="00854118" w:rsidRPr="005706C3">
          <w:rPr>
            <w:rStyle w:val="a5"/>
            <w:rFonts w:ascii="Times New Roman" w:hAnsi="Times New Roman" w:cs="Times New Roman"/>
            <w:b/>
            <w:sz w:val="28"/>
          </w:rPr>
          <w:t>://</w:t>
        </w:r>
        <w:r w:rsidR="00854118" w:rsidRPr="005706C3">
          <w:rPr>
            <w:rStyle w:val="a5"/>
            <w:rFonts w:ascii="Times New Roman" w:hAnsi="Times New Roman" w:cs="Times New Roman"/>
            <w:b/>
            <w:sz w:val="28"/>
            <w:lang w:val="en-US"/>
          </w:rPr>
          <w:t>malaya</w:t>
        </w:r>
        <w:r w:rsidR="00854118" w:rsidRPr="005706C3">
          <w:rPr>
            <w:rStyle w:val="a5"/>
            <w:rFonts w:ascii="Times New Roman" w:hAnsi="Times New Roman" w:cs="Times New Roman"/>
            <w:b/>
            <w:sz w:val="28"/>
          </w:rPr>
          <w:t>-</w:t>
        </w:r>
        <w:r w:rsidR="00854118" w:rsidRPr="005706C3">
          <w:rPr>
            <w:rStyle w:val="a5"/>
            <w:rFonts w:ascii="Times New Roman" w:hAnsi="Times New Roman" w:cs="Times New Roman"/>
            <w:b/>
            <w:sz w:val="28"/>
            <w:lang w:val="en-US"/>
          </w:rPr>
          <w:t>rodina</w:t>
        </w:r>
      </w:hyperlink>
    </w:p>
    <w:p w:rsidR="00854118" w:rsidRDefault="00854118" w:rsidP="00E82BA9">
      <w:pPr>
        <w:tabs>
          <w:tab w:val="left" w:pos="8841"/>
        </w:tabs>
        <w:spacing w:after="0" w:line="240" w:lineRule="auto"/>
        <w:jc w:val="center"/>
        <w:rPr>
          <w:rStyle w:val="a5"/>
          <w:rFonts w:ascii="Times New Roman" w:hAnsi="Times New Roman" w:cs="Times New Roman"/>
          <w:b/>
          <w:color w:val="auto"/>
          <w:sz w:val="28"/>
        </w:rPr>
      </w:pPr>
    </w:p>
    <w:p w:rsidR="007D4CC4" w:rsidRDefault="007D4CC4" w:rsidP="00E82BA9">
      <w:pPr>
        <w:tabs>
          <w:tab w:val="left" w:pos="8841"/>
        </w:tabs>
        <w:spacing w:after="0" w:line="240" w:lineRule="auto"/>
        <w:jc w:val="center"/>
        <w:rPr>
          <w:rStyle w:val="a5"/>
          <w:rFonts w:ascii="Times New Roman" w:hAnsi="Times New Roman" w:cs="Times New Roman"/>
          <w:b/>
          <w:color w:val="auto"/>
          <w:sz w:val="28"/>
        </w:rPr>
      </w:pPr>
    </w:p>
    <w:p w:rsidR="007D4CC4" w:rsidRDefault="007D4CC4" w:rsidP="00E82BA9">
      <w:pPr>
        <w:tabs>
          <w:tab w:val="left" w:pos="8841"/>
        </w:tabs>
        <w:spacing w:after="0" w:line="240" w:lineRule="auto"/>
        <w:jc w:val="center"/>
        <w:rPr>
          <w:rStyle w:val="a5"/>
          <w:rFonts w:ascii="Times New Roman" w:hAnsi="Times New Roman" w:cs="Times New Roman"/>
          <w:b/>
          <w:color w:val="auto"/>
          <w:sz w:val="28"/>
        </w:rPr>
      </w:pPr>
    </w:p>
    <w:p w:rsidR="00377930" w:rsidRPr="007D4CC4" w:rsidRDefault="002A75C2" w:rsidP="003270F9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Книга Памяти</w:t>
      </w:r>
      <w:proofErr w:type="gramStart"/>
      <w:r w:rsidR="001378F4">
        <w:rPr>
          <w:rFonts w:ascii="Times New Roman" w:hAnsi="Times New Roman" w:cs="Times New Roman"/>
          <w:b/>
          <w:sz w:val="24"/>
        </w:rPr>
        <w:t>.</w:t>
      </w:r>
      <w:proofErr w:type="gramEnd"/>
      <w:r w:rsidR="001378F4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378F4">
        <w:rPr>
          <w:rFonts w:ascii="Times New Roman" w:hAnsi="Times New Roman" w:cs="Times New Roman"/>
          <w:b/>
          <w:sz w:val="24"/>
        </w:rPr>
        <w:t>с</w:t>
      </w:r>
      <w:proofErr w:type="gramEnd"/>
      <w:r w:rsidR="0081163A">
        <w:rPr>
          <w:rFonts w:ascii="Times New Roman" w:hAnsi="Times New Roman" w:cs="Times New Roman"/>
          <w:b/>
          <w:sz w:val="24"/>
        </w:rPr>
        <w:t>.</w:t>
      </w:r>
      <w:r w:rsidR="0038162C">
        <w:rPr>
          <w:rFonts w:ascii="Times New Roman" w:hAnsi="Times New Roman" w:cs="Times New Roman"/>
          <w:b/>
          <w:sz w:val="24"/>
        </w:rPr>
        <w:t xml:space="preserve"> </w:t>
      </w:r>
      <w:r w:rsidR="001378F4">
        <w:rPr>
          <w:rFonts w:ascii="Times New Roman" w:hAnsi="Times New Roman" w:cs="Times New Roman"/>
          <w:b/>
          <w:sz w:val="24"/>
        </w:rPr>
        <w:t>Пьяново</w:t>
      </w:r>
      <w:r>
        <w:rPr>
          <w:noProof/>
        </w:rPr>
        <w:drawing>
          <wp:inline distT="0" distB="0" distL="0" distR="0">
            <wp:extent cx="286156" cy="242118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829" t="25018" r="40210" b="309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2083" cy="24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CC4" w:rsidRDefault="00905BD5" w:rsidP="00377930">
      <w:pPr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30" type="#_x0000_t32" style="position:absolute;margin-left:5.2pt;margin-top:8.8pt;width:277.95pt;height:0;z-index:251661312" o:connectortype="straight" strokeweight="1.5pt"/>
        </w:pict>
      </w:r>
      <w:r>
        <w:rPr>
          <w:rFonts w:ascii="Bahnschrift" w:hAnsi="Bahnschrift" w:cs="Tahoma"/>
          <w:noProof/>
          <w:sz w:val="24"/>
        </w:rPr>
        <w:pict>
          <v:shape id="_x0000_s1031" type="#_x0000_t202" style="position:absolute;margin-left:-16.8pt;margin-top:18.85pt;width:42.75pt;height:503.15pt;z-index:251662336" stroked="f">
            <v:textbox style="layout-flow:vertical;mso-layout-flow-alt:bottom-to-top">
              <w:txbxContent>
                <w:p w:rsidR="009A3594" w:rsidRDefault="009A3594" w:rsidP="00DE7B5A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Дополнить или изменить информацию в Книге Памяти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можно через обращение </w:t>
                  </w:r>
                </w:p>
                <w:p w:rsidR="009A3594" w:rsidRPr="007D4CC4" w:rsidRDefault="009A3594" w:rsidP="00DE7B5A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Игрицкую сельскую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или заполнив форму на сайте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hyperlink r:id="rId9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9A3594" w:rsidRPr="007D4CC4" w:rsidRDefault="009A3594" w:rsidP="007D4CC4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9A3594" w:rsidRDefault="009A3594"/>
              </w:txbxContent>
            </v:textbox>
          </v:shape>
        </w:pict>
      </w:r>
    </w:p>
    <w:p w:rsidR="007D4CC4" w:rsidRPr="007D4CC4" w:rsidRDefault="00905BD5" w:rsidP="00D86532">
      <w:pPr>
        <w:spacing w:after="0" w:line="240" w:lineRule="auto"/>
        <w:jc w:val="both"/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39" type="#_x0000_t202" style="position:absolute;left:0;text-align:left;margin-left:81.85pt;margin-top:2.85pt;width:687.65pt;height:479.65pt;z-index:251670528" fillcolor="white [3212]" strokecolor="white [3212]">
            <v:textbox style="mso-next-textbox:#_x0000_s1039">
              <w:txbxContent>
                <w:p w:rsidR="00854118" w:rsidRPr="00854118" w:rsidRDefault="00854118" w:rsidP="0038162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38162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Пьяново</w:t>
                  </w:r>
                  <w:r w:rsidR="0038162C"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(Пьяное; с 1961 — Меловое) – </w:t>
                  </w:r>
                  <w:r w:rsidR="0038162C"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бывшее </w:t>
                  </w:r>
                  <w:r w:rsidRPr="0038162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село</w:t>
                  </w:r>
                  <w:r w:rsidR="0038162C"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38162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Комаричского</w:t>
                  </w:r>
                  <w:r w:rsidR="0038162C"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38162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района</w:t>
                  </w:r>
                  <w:r w:rsidR="0038162C"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38162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Брянской</w:t>
                  </w:r>
                  <w:r w:rsidR="0038162C"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38162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области</w:t>
                  </w:r>
                  <w:r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в 4 км к</w:t>
                  </w:r>
                  <w:r w:rsidR="0038162C"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Западу от </w:t>
                  </w:r>
                  <w:r w:rsidRPr="0038162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деревни</w:t>
                  </w:r>
                  <w:r w:rsidR="0038162C"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Мостечня </w:t>
                  </w:r>
                  <w:r w:rsidRPr="0038162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Комаричского</w:t>
                  </w:r>
                  <w:r w:rsidR="0038162C"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38162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района</w:t>
                  </w:r>
                  <w:r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на правом берегу реки Усожи. Впервые упоминается в</w:t>
                  </w:r>
                  <w:r w:rsidR="0038162C"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1499; с 1503 – волостной центр </w:t>
                  </w:r>
                  <w:r w:rsidRPr="0038162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Брянского</w:t>
                  </w:r>
                  <w:r w:rsidR="0038162C"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уезда (с 1570-х годов в Комарицкой волости, входи</w:t>
                  </w:r>
                  <w:r w:rsidR="0038162C"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ло в состав Чемлыжского стана).</w:t>
                  </w:r>
                  <w:r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Бывшее дворцовое владение. Во второй половине XVII века временно запустело. Церковь Николая Чудотворца упоминается с 1628 до первой половины ХХ века (не сохранилась); в 1899 была открыта церковно</w:t>
                  </w:r>
                  <w:r w:rsidR="0038162C"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-приходская школа. В XIX веке в </w:t>
                  </w:r>
                  <w:r w:rsidRPr="0038162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селе</w:t>
                  </w:r>
                  <w:r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были обнаружены остатки неболь</w:t>
                  </w:r>
                  <w:r w:rsidR="0038162C"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шого средневекового укрепления.</w:t>
                  </w:r>
                  <w:r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 XVI – XVII вв. село входило в состав дворцовой Комарицкой волости Севского уезда, и имело оборонительные укрепления. </w:t>
                  </w:r>
                </w:p>
                <w:p w:rsidR="009A3594" w:rsidRPr="00854118" w:rsidRDefault="009A3594" w:rsidP="007336D7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  <w:p w:rsidR="009A3594" w:rsidRDefault="00854118" w:rsidP="0085411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8F71FF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  <w:t>Археология и древняя история</w:t>
                  </w:r>
                </w:p>
                <w:p w:rsidR="00854118" w:rsidRPr="007336D7" w:rsidRDefault="00854118" w:rsidP="0085411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037" type="#_x0000_t32" style="position:absolute;left:0;text-align:left;margin-left:69.7pt;margin-top:2.85pt;width:1.7pt;height:306.55pt;flip:x;z-index:251669504" o:connectortype="straight" strokeweight="2.75pt"/>
        </w:pict>
      </w:r>
    </w:p>
    <w:p w:rsidR="007D4CC4" w:rsidRPr="007D4CC4" w:rsidRDefault="007D4CC4" w:rsidP="007D4CC4">
      <w:pPr>
        <w:rPr>
          <w:rFonts w:ascii="Bahnschrift" w:hAnsi="Bahnschrift" w:cs="Tahoma"/>
          <w:sz w:val="24"/>
        </w:rPr>
      </w:pPr>
    </w:p>
    <w:p w:rsidR="007D4CC4" w:rsidRPr="007D4CC4" w:rsidRDefault="007D4CC4" w:rsidP="007D4CC4">
      <w:pPr>
        <w:rPr>
          <w:rFonts w:ascii="Bahnschrift" w:hAnsi="Bahnschrift" w:cs="Tahoma"/>
          <w:sz w:val="24"/>
        </w:rPr>
      </w:pPr>
    </w:p>
    <w:p w:rsidR="007D4CC4" w:rsidRPr="007D4CC4" w:rsidRDefault="007D4CC4" w:rsidP="007D4CC4">
      <w:pPr>
        <w:rPr>
          <w:rFonts w:ascii="Bahnschrift" w:hAnsi="Bahnschrift" w:cs="Tahoma"/>
          <w:sz w:val="24"/>
        </w:rPr>
      </w:pPr>
    </w:p>
    <w:p w:rsidR="007D4CC4" w:rsidRPr="007D4CC4" w:rsidRDefault="007D4CC4" w:rsidP="007D4CC4">
      <w:pPr>
        <w:rPr>
          <w:rFonts w:ascii="Bahnschrift" w:hAnsi="Bahnschrift" w:cs="Tahoma"/>
          <w:sz w:val="24"/>
        </w:rPr>
      </w:pPr>
    </w:p>
    <w:p w:rsidR="007D4CC4" w:rsidRPr="007D4CC4" w:rsidRDefault="007D4CC4" w:rsidP="007D4CC4">
      <w:pPr>
        <w:rPr>
          <w:rFonts w:ascii="Bahnschrift" w:hAnsi="Bahnschrift" w:cs="Tahoma"/>
          <w:sz w:val="24"/>
        </w:rPr>
      </w:pPr>
    </w:p>
    <w:p w:rsidR="007D4CC4" w:rsidRPr="007D4CC4" w:rsidRDefault="007D4CC4" w:rsidP="007D4CC4">
      <w:pPr>
        <w:rPr>
          <w:rFonts w:ascii="Bahnschrift" w:hAnsi="Bahnschrift" w:cs="Tahoma"/>
          <w:sz w:val="24"/>
        </w:rPr>
      </w:pPr>
    </w:p>
    <w:p w:rsidR="007D4CC4" w:rsidRPr="007D4CC4" w:rsidRDefault="00905BD5" w:rsidP="007D4CC4">
      <w:pPr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559" type="#_x0000_t202" style="position:absolute;margin-left:90.75pt;margin-top:3.75pt;width:260.25pt;height:227.25pt;z-index:252270592" stroked="f">
            <v:textbox>
              <w:txbxContent>
                <w:p w:rsidR="00854118" w:rsidRDefault="00854118" w:rsidP="00854118">
                  <w:pPr>
                    <w:jc w:val="center"/>
                  </w:pPr>
                  <w:r w:rsidRPr="00854118">
                    <w:rPr>
                      <w:noProof/>
                    </w:rPr>
                    <w:drawing>
                      <wp:inline distT="0" distB="0" distL="0" distR="0">
                        <wp:extent cx="2732290" cy="2576943"/>
                        <wp:effectExtent l="19050" t="0" r="0" b="0"/>
                        <wp:docPr id="75" name="Рисунок 75" descr="Городище Пьяново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Городище Пьяново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b="66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2290" cy="25769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568" type="#_x0000_t202" style="position:absolute;margin-left:384pt;margin-top:21.75pt;width:357pt;height:248.25pt;z-index:252277760" stroked="f">
            <v:textbox>
              <w:txbxContent>
                <w:p w:rsidR="0038162C" w:rsidRDefault="0038162C" w:rsidP="003816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1961 г. с. Пьяново было переименовано </w:t>
                  </w:r>
                  <w:proofErr w:type="gramStart"/>
                  <w:r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</w:t>
                  </w:r>
                  <w:proofErr w:type="gramEnd"/>
                  <w:r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Меловое, </w:t>
                  </w:r>
                </w:p>
                <w:p w:rsidR="0038162C" w:rsidRDefault="0038162C" w:rsidP="003816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а в 1981 г. исключено из учетных данных </w:t>
                  </w:r>
                </w:p>
                <w:p w:rsidR="0038162C" w:rsidRDefault="0038162C" w:rsidP="003816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Брянской области и Комаричского района.</w:t>
                  </w:r>
                </w:p>
                <w:p w:rsidR="0038162C" w:rsidRDefault="0038162C" w:rsidP="003816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8162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память об </w:t>
                  </w:r>
                  <w:proofErr w:type="gramStart"/>
                  <w:r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исчезнувшем</w:t>
                  </w:r>
                  <w:proofErr w:type="gramEnd"/>
                  <w:r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с. Меловое, </w:t>
                  </w:r>
                </w:p>
                <w:p w:rsidR="0038162C" w:rsidRDefault="0038162C" w:rsidP="003816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 окрестностях д.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gramStart"/>
                  <w:r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Ольгино</w:t>
                  </w:r>
                  <w:proofErr w:type="gramEnd"/>
                  <w:r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располагается памятник природы «Меловицкий родник», известный </w:t>
                  </w:r>
                </w:p>
                <w:p w:rsidR="0038162C" w:rsidRDefault="0038162C" w:rsidP="003816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по старинным документам и народным преданиям </w:t>
                  </w:r>
                </w:p>
                <w:p w:rsidR="0038162C" w:rsidRDefault="0038162C" w:rsidP="003816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как «Скорыж», «часовня над колодезем в Скором лесу» </w:t>
                  </w:r>
                </w:p>
                <w:p w:rsidR="0038162C" w:rsidRDefault="0038162C" w:rsidP="003816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38162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 «часовня</w:t>
                  </w:r>
                  <w:r w:rsidRPr="008F71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над колодезем Николаевской церкви»,</w:t>
                  </w:r>
                </w:p>
                <w:p w:rsidR="0038162C" w:rsidRPr="00854118" w:rsidRDefault="0038162C" w:rsidP="003816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8F71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вода</w:t>
                  </w:r>
                  <w:proofErr w:type="gramEnd"/>
                  <w:r w:rsidRPr="008F71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которого обладает целебными свойствами.</w:t>
                  </w:r>
                </w:p>
                <w:p w:rsidR="0038162C" w:rsidRDefault="0038162C" w:rsidP="0038162C">
                  <w:pPr>
                    <w:jc w:val="center"/>
                  </w:pPr>
                </w:p>
              </w:txbxContent>
            </v:textbox>
          </v:shape>
        </w:pict>
      </w:r>
    </w:p>
    <w:p w:rsidR="007D4CC4" w:rsidRPr="007D4CC4" w:rsidRDefault="007D4CC4" w:rsidP="007D4CC4">
      <w:pPr>
        <w:rPr>
          <w:rFonts w:ascii="Bahnschrift" w:hAnsi="Bahnschrift" w:cs="Tahoma"/>
          <w:sz w:val="24"/>
        </w:rPr>
      </w:pPr>
    </w:p>
    <w:p w:rsidR="007D4CC4" w:rsidRPr="007D4CC4" w:rsidRDefault="007D4CC4" w:rsidP="007D4CC4">
      <w:pPr>
        <w:rPr>
          <w:rFonts w:ascii="Bahnschrift" w:hAnsi="Bahnschrift" w:cs="Tahoma"/>
          <w:sz w:val="24"/>
        </w:rPr>
      </w:pPr>
    </w:p>
    <w:p w:rsidR="007D4CC4" w:rsidRPr="007D4CC4" w:rsidRDefault="007D4CC4" w:rsidP="007D4CC4">
      <w:pPr>
        <w:rPr>
          <w:rFonts w:ascii="Bahnschrift" w:hAnsi="Bahnschrift" w:cs="Tahoma"/>
          <w:sz w:val="24"/>
        </w:rPr>
      </w:pPr>
    </w:p>
    <w:p w:rsidR="007D4CC4" w:rsidRPr="007D4CC4" w:rsidRDefault="007D4CC4" w:rsidP="007D4CC4">
      <w:pPr>
        <w:rPr>
          <w:rFonts w:ascii="Bahnschrift" w:hAnsi="Bahnschrift" w:cs="Tahoma"/>
          <w:sz w:val="24"/>
        </w:rPr>
      </w:pPr>
    </w:p>
    <w:p w:rsidR="007D4CC4" w:rsidRPr="007D4CC4" w:rsidRDefault="007D4CC4" w:rsidP="007D4CC4">
      <w:pPr>
        <w:rPr>
          <w:rFonts w:ascii="Bahnschrift" w:hAnsi="Bahnschrift" w:cs="Tahoma"/>
          <w:sz w:val="24"/>
        </w:rPr>
      </w:pPr>
    </w:p>
    <w:p w:rsidR="007D4CC4" w:rsidRPr="007D4CC4" w:rsidRDefault="007D4CC4" w:rsidP="007D4CC4">
      <w:pPr>
        <w:rPr>
          <w:rFonts w:ascii="Bahnschrift" w:hAnsi="Bahnschrift" w:cs="Tahoma"/>
          <w:sz w:val="24"/>
        </w:rPr>
      </w:pPr>
    </w:p>
    <w:p w:rsidR="007D4CC4" w:rsidRDefault="007D4CC4" w:rsidP="007D4CC4">
      <w:pPr>
        <w:tabs>
          <w:tab w:val="left" w:pos="1206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sz w:val="24"/>
        </w:rPr>
        <w:tab/>
      </w:r>
    </w:p>
    <w:p w:rsidR="007D4CC4" w:rsidRDefault="007D4CC4" w:rsidP="007D4CC4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C9017C" w:rsidRDefault="00905BD5" w:rsidP="007D4CC4">
      <w:pPr>
        <w:tabs>
          <w:tab w:val="left" w:pos="1206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560" type="#_x0000_t202" style="position:absolute;margin-left:107.25pt;margin-top:1.7pt;width:234pt;height:33.75pt;z-index:252271616" stroked="f">
            <v:textbox>
              <w:txbxContent>
                <w:p w:rsidR="00854118" w:rsidRPr="0038162C" w:rsidRDefault="00854118" w:rsidP="003816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8162C">
                    <w:rPr>
                      <w:rFonts w:ascii="Times New Roman" w:hAnsi="Times New Roman" w:cs="Times New Roman"/>
                      <w:b/>
                      <w:sz w:val="28"/>
                    </w:rPr>
                    <w:t>План городища Пьяново</w:t>
                  </w:r>
                </w:p>
              </w:txbxContent>
            </v:textbox>
          </v:shape>
        </w:pict>
      </w:r>
    </w:p>
    <w:p w:rsidR="00B91B43" w:rsidRDefault="003E43D8" w:rsidP="003E43D8">
      <w:pPr>
        <w:tabs>
          <w:tab w:val="left" w:pos="13858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sz w:val="24"/>
        </w:rPr>
        <w:tab/>
      </w:r>
    </w:p>
    <w:p w:rsidR="003371E7" w:rsidRPr="007D4CC4" w:rsidRDefault="00260CBD" w:rsidP="003371E7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Книга Памяти</w:t>
      </w:r>
      <w:proofErr w:type="gramStart"/>
      <w:r>
        <w:rPr>
          <w:rFonts w:ascii="Times New Roman" w:hAnsi="Times New Roman" w:cs="Times New Roman"/>
          <w:b/>
          <w:sz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378F4">
        <w:rPr>
          <w:rFonts w:ascii="Times New Roman" w:hAnsi="Times New Roman" w:cs="Times New Roman"/>
          <w:b/>
          <w:sz w:val="24"/>
        </w:rPr>
        <w:t>с</w:t>
      </w:r>
      <w:proofErr w:type="gramEnd"/>
      <w:r w:rsidR="0081163A">
        <w:rPr>
          <w:rFonts w:ascii="Times New Roman" w:hAnsi="Times New Roman" w:cs="Times New Roman"/>
          <w:b/>
          <w:sz w:val="24"/>
        </w:rPr>
        <w:t>.</w:t>
      </w:r>
      <w:r w:rsidR="0038162C">
        <w:rPr>
          <w:rFonts w:ascii="Times New Roman" w:hAnsi="Times New Roman" w:cs="Times New Roman"/>
          <w:b/>
          <w:sz w:val="24"/>
        </w:rPr>
        <w:t xml:space="preserve"> </w:t>
      </w:r>
      <w:r w:rsidR="001378F4">
        <w:rPr>
          <w:rFonts w:ascii="Times New Roman" w:hAnsi="Times New Roman" w:cs="Times New Roman"/>
          <w:b/>
          <w:sz w:val="24"/>
        </w:rPr>
        <w:t>Пьяново</w:t>
      </w:r>
      <w:r w:rsidR="003371E7">
        <w:rPr>
          <w:noProof/>
        </w:rPr>
        <w:drawing>
          <wp:inline distT="0" distB="0" distL="0" distR="0">
            <wp:extent cx="286156" cy="24211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829" t="25018" r="40210" b="309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2083" cy="24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1E7" w:rsidRDefault="00905BD5" w:rsidP="003371E7">
      <w:pPr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430" type="#_x0000_t32" style="position:absolute;margin-left:1.45pt;margin-top:8.8pt;width:277.95pt;height:0;z-index:252141568" o:connectortype="straight" strokeweight="1.5pt"/>
        </w:pict>
      </w:r>
      <w:r>
        <w:rPr>
          <w:rFonts w:ascii="Bahnschrift" w:hAnsi="Bahnschrift" w:cs="Tahoma"/>
          <w:noProof/>
          <w:sz w:val="24"/>
        </w:rPr>
        <w:pict>
          <v:shape id="_x0000_s1431" type="#_x0000_t202" style="position:absolute;margin-left:-16.8pt;margin-top:18.85pt;width:42.75pt;height:503.15pt;z-index:252142592" stroked="f">
            <v:textbox style="layout-flow:vertical;mso-layout-flow-alt:bottom-to-top">
              <w:txbxContent>
                <w:p w:rsidR="009A3594" w:rsidRDefault="009A3594" w:rsidP="003371E7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Дополнить или изменить информацию в Книге Памяти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можно через обращение </w:t>
                  </w:r>
                </w:p>
                <w:p w:rsidR="009A3594" w:rsidRPr="007D4CC4" w:rsidRDefault="009A3594" w:rsidP="003371E7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Игрицкую сельскую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или заполнив форму на сайте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hyperlink r:id="rId12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9A3594" w:rsidRPr="007D4CC4" w:rsidRDefault="009A3594" w:rsidP="003371E7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9A3594" w:rsidRDefault="009A3594" w:rsidP="003371E7"/>
              </w:txbxContent>
            </v:textbox>
          </v:shape>
        </w:pict>
      </w:r>
    </w:p>
    <w:p w:rsidR="003E43D8" w:rsidRDefault="00905BD5" w:rsidP="003E43D8">
      <w:pPr>
        <w:tabs>
          <w:tab w:val="left" w:pos="13858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433" type="#_x0000_t202" style="position:absolute;margin-left:84.6pt;margin-top:-.05pt;width:693.85pt;height:483.45pt;z-index:252144640" stroked="f">
            <v:textbox>
              <w:txbxContent>
                <w:p w:rsidR="00854118" w:rsidRPr="008F71FF" w:rsidRDefault="00854118" w:rsidP="0038162C">
                  <w:pPr>
                    <w:shd w:val="clear" w:color="auto" w:fill="FFFFFF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F71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Городище, ранний железный век – 1,5 километров к западу от деревни. Обследовал А.С.Смирнов в 1974 году. Расположено на мысу правобережной террасы реки Усожа. Площадка почти треугольная (56 на 70 метров). Высота от подошвы 16 метров. С напольной, северо-западной стороны вал шириной 8 – 10 метров, высотой 3 – 4 метра и частично запаханный ров глубиной 1 – 2 метра (сохранился его западный отрезок). Культурный слой поврежден могилами современного кладбища. Собраны обломки керамики юхновской культуры.</w:t>
                  </w:r>
                </w:p>
                <w:p w:rsidR="00854118" w:rsidRDefault="00854118" w:rsidP="00854118">
                  <w:pPr>
                    <w:shd w:val="clear" w:color="auto" w:fill="FFFFFF"/>
                    <w:spacing w:after="0" w:line="240" w:lineRule="auto"/>
                    <w:outlineLvl w:val="2"/>
                    <w:rPr>
                      <w:rFonts w:ascii="Montserrat" w:eastAsia="Times New Roman" w:hAnsi="Montserrat" w:cs="Times New Roman"/>
                      <w:b/>
                      <w:bCs/>
                      <w:color w:val="212529"/>
                      <w:sz w:val="27"/>
                      <w:szCs w:val="27"/>
                    </w:rPr>
                  </w:pPr>
                </w:p>
                <w:p w:rsidR="00854118" w:rsidRPr="008F71FF" w:rsidRDefault="00854118" w:rsidP="00854118">
                  <w:pPr>
                    <w:shd w:val="clear" w:color="auto" w:fill="FFFFFF"/>
                    <w:spacing w:after="0" w:line="240" w:lineRule="auto"/>
                    <w:rPr>
                      <w:rFonts w:ascii="PT Sans" w:eastAsia="Times New Roman" w:hAnsi="PT Sans" w:cs="Times New Roman"/>
                      <w:color w:val="212529"/>
                      <w:sz w:val="24"/>
                      <w:szCs w:val="24"/>
                    </w:rPr>
                  </w:pPr>
                </w:p>
                <w:p w:rsidR="009A3594" w:rsidRDefault="00854118" w:rsidP="00854118">
                  <w:r w:rsidRPr="00DB12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432" type="#_x0000_t32" style="position:absolute;margin-left:65.15pt;margin-top:-.05pt;width:1.7pt;height:306.55pt;flip:x;z-index:252143616" o:connectortype="straight" strokeweight="2.75pt"/>
        </w:pict>
      </w:r>
      <w:r>
        <w:rPr>
          <w:rFonts w:ascii="Bahnschrift" w:hAnsi="Bahnschrift" w:cs="Tahoma"/>
          <w:noProof/>
          <w:sz w:val="24"/>
        </w:rPr>
        <w:pict>
          <v:shape id="_x0000_s1429" type="#_x0000_t202" style="position:absolute;margin-left:-10.4pt;margin-top:-6.1pt;width:42.75pt;height:503.15pt;z-index:252139520" stroked="f">
            <v:textbox style="layout-flow:vertical;mso-layout-flow-alt:bottom-to-top">
              <w:txbxContent>
                <w:p w:rsidR="009A3594" w:rsidRDefault="009A3594" w:rsidP="003371E7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Дополнить или изменить информацию в Книге </w:t>
                  </w:r>
                  <w:proofErr w:type="spellStart"/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Памятиможно</w:t>
                  </w:r>
                  <w:proofErr w:type="spellEnd"/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через обращение </w:t>
                  </w:r>
                </w:p>
                <w:p w:rsidR="009A3594" w:rsidRPr="007D4CC4" w:rsidRDefault="009A3594" w:rsidP="003371E7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Игрицкую сельскую </w:t>
                  </w:r>
                  <w:proofErr w:type="spellStart"/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администрациюили</w:t>
                  </w:r>
                  <w:proofErr w:type="spellEnd"/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заполнив форму на сайте</w:t>
                  </w:r>
                  <w:hyperlink r:id="rId13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9A3594" w:rsidRPr="007D4CC4" w:rsidRDefault="009A3594" w:rsidP="003371E7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9A3594" w:rsidRDefault="009A3594" w:rsidP="003371E7"/>
              </w:txbxContent>
            </v:textbox>
          </v:shape>
        </w:pict>
      </w:r>
    </w:p>
    <w:p w:rsidR="003E43D8" w:rsidRDefault="003E43D8" w:rsidP="003E43D8">
      <w:pPr>
        <w:tabs>
          <w:tab w:val="left" w:pos="13858"/>
        </w:tabs>
        <w:rPr>
          <w:rFonts w:ascii="Bahnschrift" w:hAnsi="Bahnschrift" w:cs="Tahoma"/>
          <w:sz w:val="24"/>
        </w:rPr>
      </w:pPr>
    </w:p>
    <w:p w:rsidR="003E43D8" w:rsidRDefault="003E43D8" w:rsidP="003E43D8">
      <w:pPr>
        <w:tabs>
          <w:tab w:val="left" w:pos="13858"/>
        </w:tabs>
        <w:rPr>
          <w:rFonts w:ascii="Bahnschrift" w:hAnsi="Bahnschrift" w:cs="Tahoma"/>
          <w:sz w:val="24"/>
        </w:rPr>
      </w:pPr>
    </w:p>
    <w:p w:rsidR="003E43D8" w:rsidRDefault="00905BD5" w:rsidP="003E43D8">
      <w:pPr>
        <w:tabs>
          <w:tab w:val="left" w:pos="13858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561" type="#_x0000_t202" style="position:absolute;margin-left:5in;margin-top:25.1pt;width:401.25pt;height:306.75pt;z-index:252272640" stroked="f">
            <v:textbox>
              <w:txbxContent>
                <w:p w:rsidR="00854118" w:rsidRDefault="00854118">
                  <w:r w:rsidRPr="00854118">
                    <w:rPr>
                      <w:noProof/>
                    </w:rPr>
                    <w:drawing>
                      <wp:inline distT="0" distB="0" distL="0" distR="0">
                        <wp:extent cx="4903470" cy="3673831"/>
                        <wp:effectExtent l="19050" t="0" r="0" b="0"/>
                        <wp:docPr id="72" name="Рисунок 72" descr="Памятники Комаричского района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Памятники Комаричского района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3470" cy="3673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E43D8" w:rsidRDefault="003E43D8" w:rsidP="003E43D8">
      <w:pPr>
        <w:tabs>
          <w:tab w:val="left" w:pos="13858"/>
        </w:tabs>
        <w:rPr>
          <w:rFonts w:ascii="Bahnschrift" w:hAnsi="Bahnschrift" w:cs="Tahoma"/>
          <w:sz w:val="24"/>
        </w:rPr>
      </w:pPr>
    </w:p>
    <w:p w:rsidR="003E43D8" w:rsidRDefault="00905BD5" w:rsidP="003E43D8">
      <w:pPr>
        <w:tabs>
          <w:tab w:val="left" w:pos="13858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563" type="#_x0000_t202" style="position:absolute;margin-left:98.25pt;margin-top:.45pt;width:261.75pt;height:246.75pt;z-index:252274688" stroked="f">
            <v:textbox>
              <w:txbxContent>
                <w:p w:rsidR="0038162C" w:rsidRDefault="0038162C" w:rsidP="00381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8162C" w:rsidRDefault="0038162C" w:rsidP="00381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8162C" w:rsidRDefault="00854118" w:rsidP="00381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F5A4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Находится на берегу реки Усожа </w:t>
                  </w:r>
                </w:p>
                <w:p w:rsidR="0038162C" w:rsidRDefault="00854118" w:rsidP="00381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F5A4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 сельском кладбище. </w:t>
                  </w:r>
                </w:p>
                <w:p w:rsidR="0038162C" w:rsidRDefault="0038162C" w:rsidP="00381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8162C" w:rsidRDefault="00854118" w:rsidP="00381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F5A4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могиле захоронено 440 воинов </w:t>
                  </w:r>
                </w:p>
                <w:p w:rsidR="0038162C" w:rsidRDefault="00854118" w:rsidP="00381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F5A4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 подразделений 115-й отдельной стрелковой бригады Центрального фро</w:t>
                  </w:r>
                  <w:r w:rsidR="0038162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нта, погибших в боях </w:t>
                  </w:r>
                </w:p>
                <w:p w:rsidR="0038162C" w:rsidRDefault="0038162C" w:rsidP="00381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 немецко-</w:t>
                  </w:r>
                  <w:r w:rsidR="00854118" w:rsidRPr="00FF5A4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фашистскими захватчиками </w:t>
                  </w:r>
                </w:p>
                <w:p w:rsidR="00854118" w:rsidRPr="00FF5A4E" w:rsidRDefault="00854118" w:rsidP="00381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F5A4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марте- августе 1943 года.</w:t>
                  </w:r>
                </w:p>
                <w:p w:rsidR="00854118" w:rsidRDefault="00854118" w:rsidP="0038162C">
                  <w:pPr>
                    <w:jc w:val="center"/>
                  </w:pPr>
                </w:p>
              </w:txbxContent>
            </v:textbox>
          </v:shape>
        </w:pict>
      </w:r>
    </w:p>
    <w:p w:rsidR="003E43D8" w:rsidRDefault="003E43D8" w:rsidP="003E43D8">
      <w:pPr>
        <w:tabs>
          <w:tab w:val="left" w:pos="13858"/>
        </w:tabs>
        <w:rPr>
          <w:rFonts w:ascii="Bahnschrift" w:hAnsi="Bahnschrift" w:cs="Tahoma"/>
          <w:sz w:val="24"/>
        </w:rPr>
      </w:pPr>
    </w:p>
    <w:p w:rsidR="003E43D8" w:rsidRDefault="003E43D8" w:rsidP="003E43D8">
      <w:pPr>
        <w:tabs>
          <w:tab w:val="left" w:pos="13858"/>
        </w:tabs>
        <w:rPr>
          <w:rFonts w:ascii="Bahnschrift" w:hAnsi="Bahnschrift" w:cs="Tahoma"/>
          <w:sz w:val="24"/>
        </w:rPr>
      </w:pPr>
    </w:p>
    <w:p w:rsidR="003E43D8" w:rsidRDefault="003E43D8" w:rsidP="003E43D8">
      <w:pPr>
        <w:tabs>
          <w:tab w:val="left" w:pos="13858"/>
        </w:tabs>
        <w:rPr>
          <w:rFonts w:ascii="Bahnschrift" w:hAnsi="Bahnschrift" w:cs="Tahoma"/>
          <w:sz w:val="24"/>
        </w:rPr>
      </w:pPr>
    </w:p>
    <w:p w:rsidR="003E43D8" w:rsidRDefault="003E43D8" w:rsidP="003E43D8">
      <w:pPr>
        <w:tabs>
          <w:tab w:val="left" w:pos="13858"/>
        </w:tabs>
        <w:rPr>
          <w:rFonts w:ascii="Bahnschrift" w:hAnsi="Bahnschrift" w:cs="Tahoma"/>
          <w:sz w:val="24"/>
        </w:rPr>
      </w:pPr>
    </w:p>
    <w:p w:rsidR="003E43D8" w:rsidRDefault="003E43D8" w:rsidP="003E43D8">
      <w:pPr>
        <w:tabs>
          <w:tab w:val="left" w:pos="13858"/>
        </w:tabs>
        <w:rPr>
          <w:rFonts w:ascii="Bahnschrift" w:hAnsi="Bahnschrift" w:cs="Tahoma"/>
          <w:sz w:val="24"/>
        </w:rPr>
      </w:pPr>
    </w:p>
    <w:p w:rsidR="003E43D8" w:rsidRDefault="003E43D8" w:rsidP="003E43D8">
      <w:pPr>
        <w:tabs>
          <w:tab w:val="left" w:pos="13858"/>
        </w:tabs>
        <w:rPr>
          <w:rFonts w:ascii="Bahnschrift" w:hAnsi="Bahnschrift" w:cs="Tahoma"/>
          <w:sz w:val="24"/>
        </w:rPr>
      </w:pPr>
    </w:p>
    <w:p w:rsidR="003E43D8" w:rsidRDefault="003E43D8" w:rsidP="003E43D8">
      <w:pPr>
        <w:tabs>
          <w:tab w:val="left" w:pos="13858"/>
        </w:tabs>
        <w:rPr>
          <w:rFonts w:ascii="Bahnschrift" w:hAnsi="Bahnschrift" w:cs="Tahoma"/>
          <w:sz w:val="24"/>
        </w:rPr>
      </w:pPr>
    </w:p>
    <w:p w:rsidR="003E43D8" w:rsidRDefault="003E43D8" w:rsidP="003E43D8">
      <w:pPr>
        <w:tabs>
          <w:tab w:val="left" w:pos="13858"/>
        </w:tabs>
        <w:rPr>
          <w:rFonts w:ascii="Bahnschrift" w:hAnsi="Bahnschrift" w:cs="Tahoma"/>
          <w:sz w:val="24"/>
        </w:rPr>
      </w:pPr>
    </w:p>
    <w:p w:rsidR="003E43D8" w:rsidRDefault="003E43D8" w:rsidP="003E43D8">
      <w:pPr>
        <w:tabs>
          <w:tab w:val="left" w:pos="13858"/>
        </w:tabs>
        <w:rPr>
          <w:rFonts w:ascii="Bahnschrift" w:hAnsi="Bahnschrift" w:cs="Tahoma"/>
          <w:sz w:val="24"/>
        </w:rPr>
      </w:pPr>
    </w:p>
    <w:p w:rsidR="003E43D8" w:rsidRDefault="003E43D8" w:rsidP="003E43D8">
      <w:pPr>
        <w:tabs>
          <w:tab w:val="left" w:pos="13858"/>
        </w:tabs>
        <w:rPr>
          <w:rFonts w:ascii="Bahnschrift" w:hAnsi="Bahnschrift" w:cs="Tahoma"/>
          <w:sz w:val="24"/>
        </w:rPr>
      </w:pPr>
    </w:p>
    <w:p w:rsidR="003E43D8" w:rsidRDefault="00905BD5" w:rsidP="003E43D8">
      <w:pPr>
        <w:tabs>
          <w:tab w:val="left" w:pos="13858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562" type="#_x0000_t202" style="position:absolute;margin-left:400.5pt;margin-top:2.25pt;width:346.5pt;height:38.1pt;z-index:252273664" stroked="f">
            <v:textbox>
              <w:txbxContent>
                <w:p w:rsidR="00854118" w:rsidRPr="0038162C" w:rsidRDefault="00854118" w:rsidP="003816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3816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1"/>
                    </w:rPr>
                    <w:t>Бр</w:t>
                  </w:r>
                  <w:r w:rsidR="0038162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1"/>
                    </w:rPr>
                    <w:t xml:space="preserve">атская могила советских воинов, </w:t>
                  </w:r>
                  <w:r w:rsidRPr="0038162C">
                    <w:rPr>
                      <w:rFonts w:ascii="Times New Roman" w:eastAsia="Times New Roman" w:hAnsi="Times New Roman" w:cs="Times New Roman"/>
                      <w:sz w:val="28"/>
                      <w:szCs w:val="21"/>
                    </w:rPr>
                    <w:t xml:space="preserve">с. </w:t>
                  </w:r>
                  <w:proofErr w:type="gramStart"/>
                  <w:r w:rsidRPr="0038162C">
                    <w:rPr>
                      <w:rFonts w:ascii="Times New Roman" w:eastAsia="Times New Roman" w:hAnsi="Times New Roman" w:cs="Times New Roman"/>
                      <w:sz w:val="28"/>
                      <w:szCs w:val="21"/>
                    </w:rPr>
                    <w:t>Меловое</w:t>
                  </w:r>
                  <w:proofErr w:type="gramEnd"/>
                  <w:r w:rsidR="0038162C">
                    <w:rPr>
                      <w:rFonts w:ascii="Times New Roman" w:eastAsia="Times New Roman" w:hAnsi="Times New Roman" w:cs="Times New Roman"/>
                      <w:sz w:val="28"/>
                      <w:szCs w:val="21"/>
                    </w:rPr>
                    <w:t xml:space="preserve">, </w:t>
                  </w:r>
                </w:p>
              </w:txbxContent>
            </v:textbox>
          </v:shape>
        </w:pict>
      </w:r>
    </w:p>
    <w:p w:rsidR="007C7F38" w:rsidRDefault="007C7F38" w:rsidP="003371E7">
      <w:pPr>
        <w:rPr>
          <w:rFonts w:ascii="Bahnschrift" w:hAnsi="Bahnschrift" w:cs="Tahoma"/>
          <w:sz w:val="24"/>
        </w:rPr>
      </w:pPr>
    </w:p>
    <w:p w:rsidR="00986A90" w:rsidRPr="007D4CC4" w:rsidRDefault="00260CBD" w:rsidP="00986A90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Книга Памяти</w:t>
      </w:r>
      <w:proofErr w:type="gramStart"/>
      <w:r>
        <w:rPr>
          <w:rFonts w:ascii="Times New Roman" w:hAnsi="Times New Roman" w:cs="Times New Roman"/>
          <w:b/>
          <w:sz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378F4">
        <w:rPr>
          <w:rFonts w:ascii="Times New Roman" w:hAnsi="Times New Roman" w:cs="Times New Roman"/>
          <w:b/>
          <w:sz w:val="24"/>
        </w:rPr>
        <w:t>с</w:t>
      </w:r>
      <w:proofErr w:type="gramEnd"/>
      <w:r w:rsidR="0081163A">
        <w:rPr>
          <w:rFonts w:ascii="Times New Roman" w:hAnsi="Times New Roman" w:cs="Times New Roman"/>
          <w:b/>
          <w:sz w:val="24"/>
        </w:rPr>
        <w:t>.</w:t>
      </w:r>
      <w:r w:rsidR="0038162C">
        <w:rPr>
          <w:rFonts w:ascii="Times New Roman" w:hAnsi="Times New Roman" w:cs="Times New Roman"/>
          <w:b/>
          <w:sz w:val="24"/>
        </w:rPr>
        <w:t xml:space="preserve"> </w:t>
      </w:r>
      <w:r w:rsidR="001378F4">
        <w:rPr>
          <w:rFonts w:ascii="Times New Roman" w:hAnsi="Times New Roman" w:cs="Times New Roman"/>
          <w:b/>
          <w:sz w:val="24"/>
        </w:rPr>
        <w:t>Пьяново</w:t>
      </w:r>
      <w:r w:rsidR="00986A90">
        <w:rPr>
          <w:noProof/>
        </w:rPr>
        <w:drawing>
          <wp:inline distT="0" distB="0" distL="0" distR="0">
            <wp:extent cx="286156" cy="242118"/>
            <wp:effectExtent l="19050" t="0" r="0" b="0"/>
            <wp:docPr id="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829" t="25018" r="40210" b="309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2083" cy="24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A90" w:rsidRDefault="00905BD5" w:rsidP="00986A90">
      <w:pPr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467" type="#_x0000_t32" style="position:absolute;margin-left:4.45pt;margin-top:8.8pt;width:277.95pt;height:0;z-index:252182528" o:connectortype="straight" strokeweight="1.5pt"/>
        </w:pict>
      </w:r>
      <w:r>
        <w:rPr>
          <w:rFonts w:ascii="Bahnschrift" w:hAnsi="Bahnschrift" w:cs="Tahoma"/>
          <w:noProof/>
          <w:sz w:val="24"/>
        </w:rPr>
        <w:pict>
          <v:shape id="_x0000_s1468" type="#_x0000_t202" style="position:absolute;margin-left:-16.8pt;margin-top:18.85pt;width:42.75pt;height:503.15pt;z-index:252183552" stroked="f">
            <v:textbox style="layout-flow:vertical;mso-layout-flow-alt:bottom-to-top">
              <w:txbxContent>
                <w:p w:rsidR="009A3594" w:rsidRDefault="009A3594" w:rsidP="00986A90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Дополнить или изменить информацию в Книге Памяти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можно через обращение </w:t>
                  </w:r>
                </w:p>
                <w:p w:rsidR="009A3594" w:rsidRPr="007D4CC4" w:rsidRDefault="009A3594" w:rsidP="00986A90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Игрицкую сельскую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или заполнив форму на сайте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hyperlink r:id="rId16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9A3594" w:rsidRPr="007D4CC4" w:rsidRDefault="009A3594" w:rsidP="00986A90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9A3594" w:rsidRDefault="009A3594" w:rsidP="00986A90"/>
              </w:txbxContent>
            </v:textbox>
          </v:shape>
        </w:pict>
      </w:r>
    </w:p>
    <w:p w:rsidR="00986A90" w:rsidRDefault="00905BD5" w:rsidP="00986A90">
      <w:pPr>
        <w:tabs>
          <w:tab w:val="left" w:pos="13858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470" type="#_x0000_t202" style="position:absolute;margin-left:79.35pt;margin-top:7.3pt;width:693.85pt;height:440.1pt;z-index:252185600" stroked="f">
            <v:textbox>
              <w:txbxContent>
                <w:p w:rsidR="0038162C" w:rsidRDefault="00854118" w:rsidP="0038162C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DB123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На кладбище бывшего с. Меловое (Пьяново) Комаричского района имеется объект культурного наследия регионального значения «Братская могила 440 советских воинов, погибших в 1943 г. в боях с немецко-фашистскими захватчиками». </w:t>
                  </w:r>
                  <w:proofErr w:type="gramEnd"/>
                </w:p>
                <w:p w:rsidR="0038162C" w:rsidRDefault="0038162C" w:rsidP="0038162C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38162C" w:rsidRDefault="00854118" w:rsidP="0038162C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CFAF4"/>
                    </w:rPr>
                  </w:pPr>
                  <w:r w:rsidRPr="0038162C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</w:rPr>
                    <w:t xml:space="preserve">В братской могиле захоронено 440 солдат 115-й курсантской стрелковой бригады, участвовавшей в кровопролитных боях на территории района в марте 1943 года. На данный момент из 440 похороненных установлены фамилии 227 человек. </w:t>
                  </w:r>
                  <w:r w:rsidRPr="003816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CFAF4"/>
                    </w:rPr>
                    <w:t>Именно на этом месте 8 марта развернулось сражение за взятие высоты у села Меловое, в котором погибло око</w:t>
                  </w:r>
                  <w:r w:rsidR="0038162C" w:rsidRPr="003816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CFAF4"/>
                    </w:rPr>
                    <w:t>ло 500 наших соотечественников.</w:t>
                  </w:r>
                </w:p>
                <w:p w:rsidR="0038162C" w:rsidRDefault="0038162C" w:rsidP="0038162C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CFAF4"/>
                    </w:rPr>
                  </w:pPr>
                </w:p>
                <w:p w:rsidR="0038162C" w:rsidRDefault="00854118" w:rsidP="0038162C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CFAF4"/>
                    </w:rPr>
                  </w:pPr>
                  <w:r w:rsidRPr="00DB12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CFAF4"/>
                    </w:rPr>
                    <w:t xml:space="preserve">После войны на месте захоронения погибших солдат был установлен скромный обелиск. Но спустя </w:t>
                  </w:r>
                  <w:proofErr w:type="gramStart"/>
                  <w:r w:rsidRPr="00DB12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CFAF4"/>
                    </w:rPr>
                    <w:t>много лет появились</w:t>
                  </w:r>
                  <w:proofErr w:type="gramEnd"/>
                  <w:r w:rsidRPr="00DB12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CFAF4"/>
                    </w:rPr>
                    <w:t xml:space="preserve"> уточненные данные имен погибших воинов. По этому поводу к бывшему главе администрации Комаричского района В.Н. Кузину обратился житель города Воронеж</w:t>
                  </w:r>
                  <w:r w:rsidR="003816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CFAF4"/>
                    </w:rPr>
                    <w:t xml:space="preserve">а Владимир Васильевич Паринов. </w:t>
                  </w:r>
                  <w:r w:rsidRPr="00DB12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CFAF4"/>
                    </w:rPr>
                    <w:t xml:space="preserve">Он представил сведения о погибшем в этом сражении брате – рядовом Алексее Васильевиче Паринове и его боевых товарищах из </w:t>
                  </w:r>
                  <w:proofErr w:type="spellStart"/>
                  <w:r w:rsidRPr="00DB12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CFAF4"/>
                    </w:rPr>
                    <w:t>Балаковского</w:t>
                  </w:r>
                  <w:proofErr w:type="spellEnd"/>
                  <w:r w:rsidRPr="00DB12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CFAF4"/>
                    </w:rPr>
                    <w:t xml:space="preserve"> пехотного училища, которые воевали в составе 115-курсантской стрелковой бригады. Да и самому памятн</w:t>
                  </w:r>
                  <w:r w:rsidR="003816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CFAF4"/>
                    </w:rPr>
                    <w:t xml:space="preserve">ику требовалась реконструкция. </w:t>
                  </w:r>
                </w:p>
                <w:p w:rsidR="0038162C" w:rsidRDefault="0038162C" w:rsidP="0038162C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CFAF4"/>
                    </w:rPr>
                  </w:pPr>
                </w:p>
                <w:p w:rsidR="00854118" w:rsidRPr="00DB123E" w:rsidRDefault="00854118" w:rsidP="0038162C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CFAF4"/>
                    </w:rPr>
                  </w:pPr>
                  <w:r w:rsidRPr="00DB12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CFAF4"/>
                    </w:rPr>
                    <w:t xml:space="preserve">Было принято решение – необходимо обновить обелиск </w:t>
                  </w:r>
                  <w:proofErr w:type="gramStart"/>
                  <w:r w:rsidRPr="00DB12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CFAF4"/>
                    </w:rPr>
                    <w:t>к</w:t>
                  </w:r>
                  <w:proofErr w:type="gramEnd"/>
                  <w:r w:rsidRPr="00DB12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CFAF4"/>
                    </w:rPr>
                    <w:t xml:space="preserve"> Дню освобождения района от немецко-фашистских захватчиков. И в кратчайшие сроки оно было воплощено в жизнь. Проделана большая кропотливая работа по установке обелиска и благоустройству прилежащей территории. И вот в конце августа 2009 года, в преддверии знаменательной даты – Дня освобождения района от немец</w:t>
                  </w:r>
                  <w:r w:rsidR="003816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CFAF4"/>
                    </w:rPr>
                    <w:t xml:space="preserve">ко-фашистских захватчиков, </w:t>
                  </w:r>
                  <w:r w:rsidRPr="00DB12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CFAF4"/>
                    </w:rPr>
                    <w:t>состоялось торжественное открытие обелиска погибшим воинам в селе Меловое.</w:t>
                  </w:r>
                </w:p>
                <w:p w:rsidR="009A3594" w:rsidRPr="00854118" w:rsidRDefault="009A3594" w:rsidP="0038162C"/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469" type="#_x0000_t32" style="position:absolute;margin-left:65.15pt;margin-top:-.05pt;width:1.7pt;height:306.55pt;flip:x;z-index:252184576" o:connectortype="straight" strokeweight="2.75pt"/>
        </w:pict>
      </w:r>
      <w:r>
        <w:rPr>
          <w:rFonts w:ascii="Bahnschrift" w:hAnsi="Bahnschrift" w:cs="Tahoma"/>
          <w:noProof/>
          <w:sz w:val="24"/>
        </w:rPr>
        <w:pict>
          <v:shape id="_x0000_s1466" type="#_x0000_t202" style="position:absolute;margin-left:-10.4pt;margin-top:-6.1pt;width:42.75pt;height:503.15pt;z-index:252181504" stroked="f">
            <v:textbox style="layout-flow:vertical;mso-layout-flow-alt:bottom-to-top">
              <w:txbxContent>
                <w:p w:rsidR="009A3594" w:rsidRDefault="009A3594" w:rsidP="00986A90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Дополнить или изменить информацию в Книге </w:t>
                  </w:r>
                  <w:proofErr w:type="spellStart"/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Памятиможно</w:t>
                  </w:r>
                  <w:proofErr w:type="spellEnd"/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через обращение </w:t>
                  </w:r>
                </w:p>
                <w:p w:rsidR="009A3594" w:rsidRPr="007D4CC4" w:rsidRDefault="009A3594" w:rsidP="00986A90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Игрицкую сельскую </w:t>
                  </w:r>
                  <w:proofErr w:type="spellStart"/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администрациюили</w:t>
                  </w:r>
                  <w:proofErr w:type="spellEnd"/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заполнив форму на сайте</w:t>
                  </w:r>
                  <w:hyperlink r:id="rId17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9A3594" w:rsidRPr="007D4CC4" w:rsidRDefault="009A3594" w:rsidP="00986A90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9A3594" w:rsidRDefault="009A3594" w:rsidP="00986A90"/>
              </w:txbxContent>
            </v:textbox>
          </v:shape>
        </w:pict>
      </w:r>
    </w:p>
    <w:p w:rsidR="00986A90" w:rsidRDefault="00986A90" w:rsidP="00986A90">
      <w:pPr>
        <w:tabs>
          <w:tab w:val="left" w:pos="13858"/>
        </w:tabs>
        <w:rPr>
          <w:rFonts w:ascii="Bahnschrift" w:hAnsi="Bahnschrift" w:cs="Tahoma"/>
          <w:sz w:val="24"/>
        </w:rPr>
      </w:pPr>
    </w:p>
    <w:p w:rsidR="00986A90" w:rsidRDefault="00986A90" w:rsidP="00986A90">
      <w:pPr>
        <w:tabs>
          <w:tab w:val="left" w:pos="13858"/>
        </w:tabs>
        <w:rPr>
          <w:rFonts w:ascii="Bahnschrift" w:hAnsi="Bahnschrift" w:cs="Tahoma"/>
          <w:sz w:val="24"/>
        </w:rPr>
      </w:pPr>
    </w:p>
    <w:p w:rsidR="00986A90" w:rsidRDefault="00986A90" w:rsidP="00986A90">
      <w:pPr>
        <w:tabs>
          <w:tab w:val="left" w:pos="13858"/>
        </w:tabs>
        <w:rPr>
          <w:rFonts w:ascii="Bahnschrift" w:hAnsi="Bahnschrift" w:cs="Tahoma"/>
          <w:sz w:val="24"/>
        </w:rPr>
      </w:pPr>
    </w:p>
    <w:p w:rsidR="00986A90" w:rsidRDefault="00986A90" w:rsidP="003371E7">
      <w:pPr>
        <w:rPr>
          <w:rFonts w:ascii="Bahnschrift" w:hAnsi="Bahnschrift" w:cs="Tahoma"/>
          <w:sz w:val="24"/>
        </w:rPr>
      </w:pPr>
    </w:p>
    <w:p w:rsidR="00986A90" w:rsidRDefault="00986A90" w:rsidP="003371E7">
      <w:pPr>
        <w:rPr>
          <w:rFonts w:ascii="Bahnschrift" w:hAnsi="Bahnschrift" w:cs="Tahoma"/>
          <w:sz w:val="24"/>
        </w:rPr>
      </w:pPr>
    </w:p>
    <w:p w:rsidR="00986A90" w:rsidRDefault="00986A90" w:rsidP="003371E7">
      <w:pPr>
        <w:rPr>
          <w:rFonts w:ascii="Bahnschrift" w:hAnsi="Bahnschrift" w:cs="Tahoma"/>
          <w:sz w:val="24"/>
        </w:rPr>
      </w:pPr>
    </w:p>
    <w:p w:rsidR="00986A90" w:rsidRDefault="00986A90" w:rsidP="003371E7">
      <w:pPr>
        <w:rPr>
          <w:rFonts w:ascii="Bahnschrift" w:hAnsi="Bahnschrift" w:cs="Tahoma"/>
          <w:sz w:val="24"/>
        </w:rPr>
      </w:pPr>
    </w:p>
    <w:p w:rsidR="00986A90" w:rsidRDefault="00986A90" w:rsidP="003371E7">
      <w:pPr>
        <w:rPr>
          <w:rFonts w:ascii="Bahnschrift" w:hAnsi="Bahnschrift" w:cs="Tahoma"/>
          <w:sz w:val="24"/>
        </w:rPr>
      </w:pPr>
    </w:p>
    <w:p w:rsidR="00986A90" w:rsidRDefault="00986A90" w:rsidP="003371E7">
      <w:pPr>
        <w:rPr>
          <w:rFonts w:ascii="Bahnschrift" w:hAnsi="Bahnschrift" w:cs="Tahoma"/>
          <w:sz w:val="24"/>
        </w:rPr>
      </w:pPr>
    </w:p>
    <w:p w:rsidR="00986A90" w:rsidRDefault="00986A90" w:rsidP="003371E7">
      <w:pPr>
        <w:rPr>
          <w:rFonts w:ascii="Bahnschrift" w:hAnsi="Bahnschrift" w:cs="Tahoma"/>
          <w:sz w:val="24"/>
        </w:rPr>
      </w:pPr>
    </w:p>
    <w:p w:rsidR="00986A90" w:rsidRDefault="00986A90" w:rsidP="003371E7">
      <w:pPr>
        <w:rPr>
          <w:rFonts w:ascii="Bahnschrift" w:hAnsi="Bahnschrift" w:cs="Tahoma"/>
          <w:sz w:val="24"/>
        </w:rPr>
      </w:pPr>
    </w:p>
    <w:p w:rsidR="00986A90" w:rsidRDefault="00986A90" w:rsidP="003371E7">
      <w:pPr>
        <w:rPr>
          <w:rFonts w:ascii="Bahnschrift" w:hAnsi="Bahnschrift" w:cs="Tahoma"/>
          <w:sz w:val="24"/>
        </w:rPr>
      </w:pPr>
    </w:p>
    <w:p w:rsidR="00986A90" w:rsidRDefault="00986A90" w:rsidP="003371E7">
      <w:pPr>
        <w:rPr>
          <w:rFonts w:ascii="Bahnschrift" w:hAnsi="Bahnschrift" w:cs="Tahoma"/>
          <w:sz w:val="24"/>
        </w:rPr>
      </w:pPr>
    </w:p>
    <w:p w:rsidR="00986A90" w:rsidRDefault="00986A90" w:rsidP="003371E7">
      <w:pPr>
        <w:rPr>
          <w:rFonts w:ascii="Bahnschrift" w:hAnsi="Bahnschrift" w:cs="Tahoma"/>
          <w:sz w:val="24"/>
        </w:rPr>
      </w:pPr>
    </w:p>
    <w:p w:rsidR="00986A90" w:rsidRDefault="00986A90" w:rsidP="003371E7">
      <w:pPr>
        <w:rPr>
          <w:rFonts w:ascii="Bahnschrift" w:hAnsi="Bahnschrift" w:cs="Tahoma"/>
          <w:sz w:val="24"/>
        </w:rPr>
      </w:pPr>
    </w:p>
    <w:p w:rsidR="00986A90" w:rsidRDefault="00986A90" w:rsidP="003371E7">
      <w:pPr>
        <w:rPr>
          <w:rFonts w:ascii="Bahnschrift" w:hAnsi="Bahnschrift" w:cs="Tahoma"/>
          <w:sz w:val="24"/>
        </w:rPr>
      </w:pPr>
    </w:p>
    <w:p w:rsidR="00D55555" w:rsidRDefault="00D55555" w:rsidP="003E43D8">
      <w:pPr>
        <w:tabs>
          <w:tab w:val="left" w:pos="13858"/>
        </w:tabs>
        <w:rPr>
          <w:rFonts w:ascii="Bahnschrift" w:hAnsi="Bahnschrift" w:cs="Tahoma"/>
          <w:sz w:val="24"/>
        </w:rPr>
      </w:pPr>
    </w:p>
    <w:p w:rsidR="002A75C2" w:rsidRPr="007D4CC4" w:rsidRDefault="00905BD5" w:rsidP="00A13A61">
      <w:pPr>
        <w:tabs>
          <w:tab w:val="left" w:pos="884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7" type="#_x0000_t15" style="position:absolute;left:0;text-align:left;margin-left:-16.8pt;margin-top:-13.55pt;width:92.05pt;height:58.55pt;z-index:251675648" fillcolor="#943634 [2405]" stroked="f">
            <v:textbox>
              <w:txbxContent>
                <w:p w:rsidR="009A3594" w:rsidRPr="000770EB" w:rsidRDefault="009A3594" w:rsidP="00CD72D5">
                  <w:pPr>
                    <w:jc w:val="center"/>
                    <w:rPr>
                      <w:b/>
                      <w:color w:val="FFFFFF" w:themeColor="background1"/>
                      <w:sz w:val="96"/>
                    </w:rPr>
                  </w:pPr>
                  <w:r w:rsidRPr="000770EB">
                    <w:rPr>
                      <w:b/>
                      <w:color w:val="FFFFFF" w:themeColor="background1"/>
                      <w:sz w:val="96"/>
                    </w:rPr>
                    <w:t>А</w:t>
                  </w:r>
                </w:p>
                <w:p w:rsidR="009A3594" w:rsidRPr="00CD72D5" w:rsidRDefault="009A3594" w:rsidP="00CD72D5">
                  <w:pPr>
                    <w:jc w:val="center"/>
                    <w:rPr>
                      <w:sz w:val="96"/>
                    </w:rPr>
                  </w:pPr>
                </w:p>
              </w:txbxContent>
            </v:textbox>
          </v:shape>
        </w:pict>
      </w:r>
      <w:r w:rsidR="00D571EE">
        <w:rPr>
          <w:rFonts w:ascii="Times New Roman" w:hAnsi="Times New Roman" w:cs="Times New Roman"/>
          <w:b/>
          <w:sz w:val="24"/>
        </w:rPr>
        <w:t>Книга Памяти</w:t>
      </w:r>
      <w:r w:rsidR="00665A5C">
        <w:rPr>
          <w:rFonts w:ascii="Times New Roman" w:hAnsi="Times New Roman" w:cs="Times New Roman"/>
          <w:b/>
          <w:sz w:val="24"/>
        </w:rPr>
        <w:t>,</w:t>
      </w:r>
      <w:r w:rsidR="0081163A">
        <w:rPr>
          <w:rFonts w:ascii="Times New Roman" w:hAnsi="Times New Roman" w:cs="Times New Roman"/>
          <w:b/>
          <w:sz w:val="24"/>
        </w:rPr>
        <w:t xml:space="preserve"> </w:t>
      </w:r>
      <w:r w:rsidR="001745B1">
        <w:rPr>
          <w:rFonts w:ascii="Times New Roman" w:hAnsi="Times New Roman" w:cs="Times New Roman"/>
          <w:b/>
          <w:sz w:val="24"/>
        </w:rPr>
        <w:t>с</w:t>
      </w:r>
      <w:r w:rsidR="00920CDB">
        <w:rPr>
          <w:rFonts w:ascii="Times New Roman" w:hAnsi="Times New Roman" w:cs="Times New Roman"/>
          <w:b/>
          <w:sz w:val="24"/>
        </w:rPr>
        <w:t>.</w:t>
      </w:r>
      <w:r w:rsidR="0038162C">
        <w:rPr>
          <w:rFonts w:ascii="Times New Roman" w:hAnsi="Times New Roman" w:cs="Times New Roman"/>
          <w:b/>
          <w:sz w:val="24"/>
        </w:rPr>
        <w:t xml:space="preserve"> </w:t>
      </w:r>
      <w:r w:rsidR="001745B1">
        <w:rPr>
          <w:rFonts w:ascii="Times New Roman" w:hAnsi="Times New Roman" w:cs="Times New Roman"/>
          <w:b/>
          <w:sz w:val="24"/>
        </w:rPr>
        <w:t>Пьяново</w:t>
      </w:r>
      <w:r w:rsidR="002A75C2">
        <w:rPr>
          <w:noProof/>
        </w:rPr>
        <w:drawing>
          <wp:inline distT="0" distB="0" distL="0" distR="0">
            <wp:extent cx="213568" cy="180701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0829" t="25018" r="40210" b="309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195" cy="18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594" w:rsidRDefault="00905BD5" w:rsidP="00CD72D5">
      <w:pPr>
        <w:tabs>
          <w:tab w:val="right" w:pos="15398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33" type="#_x0000_t32" style="position:absolute;margin-left:494.1pt;margin-top:7.95pt;width:277.95pt;height:0;z-index:251664384" o:connectortype="straight" strokeweight="1.5pt"/>
        </w:pict>
      </w:r>
    </w:p>
    <w:p w:rsidR="00CD72D5" w:rsidRDefault="00905BD5" w:rsidP="00CD72D5">
      <w:pPr>
        <w:tabs>
          <w:tab w:val="right" w:pos="15398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34" type="#_x0000_t202" style="position:absolute;margin-left:-12.3pt;margin-top:1.6pt;width:42.75pt;height:491.6pt;z-index:251665408" stroked="f">
            <v:textbox style="layout-flow:vertical;mso-layout-flow-alt:bottom-to-top">
              <w:txbxContent>
                <w:p w:rsidR="009A3594" w:rsidRDefault="009A3594" w:rsidP="00DD6142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Дополнить или изменить информацию в Книге Памяти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можно через обращение </w:t>
                  </w:r>
                </w:p>
                <w:p w:rsidR="009A3594" w:rsidRPr="007D4CC4" w:rsidRDefault="009A3594" w:rsidP="00DD6142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Игрицкую сельскую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или заполнив форму на сайте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hyperlink r:id="rId19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9A3594" w:rsidRPr="007D4CC4" w:rsidRDefault="009A3594" w:rsidP="002A75C2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9A3594" w:rsidRDefault="009A3594" w:rsidP="002A75C2"/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041" type="#_x0000_t202" style="position:absolute;margin-left:45.9pt;margin-top:22pt;width:719.4pt;height:461.1pt;z-index:251671552" stroked="f">
            <v:textbox>
              <w:txbxContent>
                <w:p w:rsidR="009A3594" w:rsidRPr="0081163A" w:rsidRDefault="009A3594" w:rsidP="00CD72D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АВРИН АЛЕКСЕЙ ИЛЬИЧ</w:t>
                  </w:r>
                </w:p>
                <w:p w:rsidR="009A3594" w:rsidRPr="00F7652C" w:rsidRDefault="009A3594" w:rsidP="00CD72D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03</w:t>
                  </w:r>
                </w:p>
                <w:p w:rsidR="009A3594" w:rsidRDefault="009A3594" w:rsidP="00CD72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Пьяново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Комаричского района Брянской области</w:t>
                  </w:r>
                </w:p>
                <w:p w:rsidR="009A3594" w:rsidRPr="00F22C88" w:rsidRDefault="009A3594" w:rsidP="00CD72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CD72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9A3594" w:rsidRDefault="009A3594" w:rsidP="00CD72D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CD72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рядовой</w:t>
                  </w:r>
                </w:p>
                <w:p w:rsidR="009A3594" w:rsidRDefault="009A3594" w:rsidP="00CD72D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.194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:rsidR="009A3594" w:rsidRPr="00F22C88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9A3594" w:rsidRPr="00B91B43" w:rsidRDefault="009A3594" w:rsidP="0095160A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1163A" w:rsidRPr="0081163A" w:rsidRDefault="009A3594" w:rsidP="00CD72D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АГАФОНОВ ИВАН ИЛЬИЧ</w:t>
                  </w:r>
                </w:p>
                <w:p w:rsidR="009A3594" w:rsidRPr="00F7652C" w:rsidRDefault="009A3594" w:rsidP="00F22C8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1922</w:t>
                  </w:r>
                </w:p>
                <w:p w:rsidR="009A3594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Пьяново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Комаричского района Брянской области</w:t>
                  </w:r>
                </w:p>
                <w:p w:rsidR="009A3594" w:rsidRPr="00F22C88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рядовой</w:t>
                  </w:r>
                </w:p>
                <w:p w:rsidR="009A3594" w:rsidRDefault="009A3594" w:rsidP="00F22C8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_.02.1944</w:t>
                  </w:r>
                </w:p>
                <w:p w:rsidR="009A3594" w:rsidRPr="00F22C88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9A3594" w:rsidRPr="00AC22E9" w:rsidRDefault="009A3594" w:rsidP="00AC3BF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3594" w:rsidRDefault="009A3594" w:rsidP="00DD61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3594" w:rsidRDefault="009A3594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Pr="00FF3DDE" w:rsidRDefault="009A3594" w:rsidP="00B52D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D72D5">
        <w:rPr>
          <w:rFonts w:ascii="Bahnschrift" w:hAnsi="Bahnschrift" w:cs="Tahoma"/>
          <w:sz w:val="24"/>
        </w:rPr>
        <w:tab/>
      </w: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Default="002A75C2" w:rsidP="002A75C2">
      <w:pPr>
        <w:rPr>
          <w:rFonts w:ascii="Bahnschrift" w:hAnsi="Bahnschrift" w:cs="Tahoma"/>
          <w:sz w:val="24"/>
        </w:rPr>
      </w:pPr>
    </w:p>
    <w:p w:rsidR="00B91B43" w:rsidRPr="007D4CC4" w:rsidRDefault="00B91B43" w:rsidP="002A75C2">
      <w:pPr>
        <w:rPr>
          <w:rFonts w:ascii="Bahnschrift" w:hAnsi="Bahnschrift" w:cs="Tahoma"/>
          <w:sz w:val="24"/>
        </w:rPr>
      </w:pPr>
    </w:p>
    <w:p w:rsidR="00C9017C" w:rsidRDefault="002A75C2" w:rsidP="002A75C2">
      <w:pPr>
        <w:tabs>
          <w:tab w:val="left" w:pos="1206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sz w:val="24"/>
        </w:rPr>
        <w:tab/>
      </w:r>
    </w:p>
    <w:p w:rsidR="002A75C2" w:rsidRPr="007D4CC4" w:rsidRDefault="00905BD5" w:rsidP="002A75C2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05BD5">
        <w:rPr>
          <w:rFonts w:ascii="Bahnschrift" w:hAnsi="Bahnschrift" w:cs="Tahoma"/>
          <w:noProof/>
          <w:sz w:val="24"/>
        </w:rPr>
        <w:lastRenderedPageBreak/>
        <w:pict>
          <v:shape id="_x0000_s1049" type="#_x0000_t15" style="position:absolute;margin-left:677.8pt;margin-top:2.35pt;width:92.05pt;height:59.85pt;flip:x;z-index:251676672" fillcolor="#943634 [2405]" stroked="f">
            <v:textbox>
              <w:txbxContent>
                <w:p w:rsidR="009A3594" w:rsidRPr="00CD72D5" w:rsidRDefault="009A3594" w:rsidP="00CD72D5">
                  <w:pPr>
                    <w:jc w:val="center"/>
                    <w:rPr>
                      <w:b/>
                      <w:color w:val="FFFFFF" w:themeColor="background1"/>
                      <w:sz w:val="72"/>
                    </w:rPr>
                  </w:pPr>
                  <w:r w:rsidRPr="000770EB">
                    <w:rPr>
                      <w:b/>
                      <w:color w:val="FFFFFF" w:themeColor="background1"/>
                      <w:sz w:val="96"/>
                    </w:rPr>
                    <w:t>А</w:t>
                  </w:r>
                </w:p>
                <w:p w:rsidR="009A3594" w:rsidRPr="00CD72D5" w:rsidRDefault="009A3594" w:rsidP="00CD72D5">
                  <w:pPr>
                    <w:jc w:val="center"/>
                    <w:rPr>
                      <w:sz w:val="96"/>
                    </w:rPr>
                  </w:pPr>
                </w:p>
              </w:txbxContent>
            </v:textbox>
          </v:shape>
        </w:pict>
      </w:r>
      <w:r w:rsidR="002A75C2" w:rsidRPr="007D4CC4">
        <w:rPr>
          <w:rFonts w:ascii="Times New Roman" w:hAnsi="Times New Roman" w:cs="Times New Roman"/>
          <w:b/>
          <w:sz w:val="24"/>
        </w:rPr>
        <w:t>Книга Памяти</w:t>
      </w:r>
      <w:r w:rsidR="00665A5C" w:rsidRPr="007D4CC4">
        <w:rPr>
          <w:rFonts w:ascii="Times New Roman" w:hAnsi="Times New Roman" w:cs="Times New Roman"/>
          <w:b/>
          <w:sz w:val="24"/>
        </w:rPr>
        <w:t>,</w:t>
      </w:r>
      <w:r w:rsidR="0081163A">
        <w:rPr>
          <w:rFonts w:ascii="Times New Roman" w:hAnsi="Times New Roman" w:cs="Times New Roman"/>
          <w:b/>
          <w:sz w:val="24"/>
        </w:rPr>
        <w:t xml:space="preserve"> </w:t>
      </w:r>
      <w:r w:rsidR="00886ACE">
        <w:rPr>
          <w:rFonts w:ascii="Times New Roman" w:hAnsi="Times New Roman" w:cs="Times New Roman"/>
          <w:b/>
          <w:sz w:val="24"/>
        </w:rPr>
        <w:t>с</w:t>
      </w:r>
      <w:r w:rsidR="0081163A">
        <w:rPr>
          <w:rFonts w:ascii="Times New Roman" w:hAnsi="Times New Roman" w:cs="Times New Roman"/>
          <w:b/>
          <w:sz w:val="24"/>
        </w:rPr>
        <w:t>.</w:t>
      </w:r>
      <w:r w:rsidR="0038162C">
        <w:rPr>
          <w:rFonts w:ascii="Times New Roman" w:hAnsi="Times New Roman" w:cs="Times New Roman"/>
          <w:b/>
          <w:sz w:val="24"/>
        </w:rPr>
        <w:t xml:space="preserve"> </w:t>
      </w:r>
      <w:r w:rsidR="00C83AAA">
        <w:rPr>
          <w:rFonts w:ascii="Times New Roman" w:hAnsi="Times New Roman" w:cs="Times New Roman"/>
          <w:b/>
          <w:sz w:val="24"/>
        </w:rPr>
        <w:t>Пьяново</w:t>
      </w:r>
      <w:r w:rsidR="002A75C2">
        <w:rPr>
          <w:noProof/>
        </w:rPr>
        <w:drawing>
          <wp:inline distT="0" distB="0" distL="0" distR="0">
            <wp:extent cx="218456" cy="184837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0829" t="25018" r="40210" b="309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311" cy="19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5C2" w:rsidRDefault="00905BD5" w:rsidP="002A75C2">
      <w:pPr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44" type="#_x0000_t202" style="position:absolute;margin-left:39.35pt;margin-top:23.65pt;width:707.9pt;height:478.45pt;z-index:251673600" strokecolor="white [3212]">
            <v:textbox style="mso-next-textbox:#_x0000_s1044">
              <w:txbxContent>
                <w:p w:rsidR="009A3594" w:rsidRDefault="009A3594" w:rsidP="00CD72D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АГЕЕВ ИВАН ФЕДОРОВИЧ</w:t>
                  </w:r>
                </w:p>
                <w:p w:rsidR="009A3594" w:rsidRPr="00F7652C" w:rsidRDefault="009A3594" w:rsidP="00F22C8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1903</w:t>
                  </w:r>
                </w:p>
                <w:p w:rsidR="009A3594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Пьяново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Комаричского района Брянской области</w:t>
                  </w:r>
                </w:p>
                <w:p w:rsidR="009A3594" w:rsidRPr="00F22C88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9A3594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рядовой</w:t>
                  </w:r>
                </w:p>
                <w:p w:rsidR="009A3594" w:rsidRDefault="009A3594" w:rsidP="00F22C8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_.10.1943</w:t>
                  </w:r>
                </w:p>
                <w:p w:rsidR="009A3594" w:rsidRPr="00F22C88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9A3594" w:rsidRDefault="009A3594" w:rsidP="00CD72D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3594" w:rsidRDefault="009A3594"/>
                <w:p w:rsidR="0081163A" w:rsidRPr="0081163A" w:rsidRDefault="009A3594" w:rsidP="00CD72D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АГЕЕВ АНАТОЛИЙ ДМИТРИЕВИЧ</w:t>
                  </w:r>
                </w:p>
                <w:p w:rsidR="009A3594" w:rsidRPr="00F7652C" w:rsidRDefault="009A3594" w:rsidP="00F22C8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1921</w:t>
                  </w:r>
                </w:p>
                <w:p w:rsidR="009A3594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Пьяново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Комаричского района Брянской области</w:t>
                  </w:r>
                </w:p>
                <w:p w:rsidR="009A3594" w:rsidRPr="00F22C88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Московским РВК</w:t>
                  </w:r>
                </w:p>
                <w:p w:rsidR="009A3594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сержант</w:t>
                  </w:r>
                </w:p>
                <w:p w:rsidR="009A3594" w:rsidRDefault="009A3594" w:rsidP="00F22C8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 _.11.1943</w:t>
                  </w:r>
                </w:p>
                <w:p w:rsidR="009A3594" w:rsidRPr="00F22C88" w:rsidRDefault="009A3594" w:rsidP="00F22C8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9A3594" w:rsidRDefault="009A3594"/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036" type="#_x0000_t202" style="position:absolute;margin-left:-16.8pt;margin-top:18.85pt;width:42.75pt;height:503.15pt;z-index:251668480" stroked="f">
            <v:textbox style="layout-flow:vertical;mso-layout-flow-alt:bottom-to-top">
              <w:txbxContent>
                <w:p w:rsidR="0081163A" w:rsidRDefault="009A3594" w:rsidP="00DD6142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Дополнить или изменить информацию в Книге Памяти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можно через обращение </w:t>
                  </w:r>
                </w:p>
                <w:p w:rsidR="009A3594" w:rsidRPr="007D4CC4" w:rsidRDefault="009A3594" w:rsidP="00DD6142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Игрицкую сельскую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или заполнив форму на сайте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hyperlink r:id="rId21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9A3594" w:rsidRPr="007D4CC4" w:rsidRDefault="009A3594" w:rsidP="002A75C2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9A3594" w:rsidRDefault="009A3594" w:rsidP="002A75C2"/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035" type="#_x0000_t32" style="position:absolute;margin-left:-7.55pt;margin-top:8.8pt;width:277.95pt;height:0;z-index:251667456" o:connectortype="straight" strokeweight="1.5pt"/>
        </w:pict>
      </w: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95160A" w:rsidP="0095160A">
      <w:pPr>
        <w:tabs>
          <w:tab w:val="left" w:pos="3797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sz w:val="24"/>
        </w:rPr>
        <w:tab/>
      </w: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Pr="007D4CC4" w:rsidRDefault="002A75C2" w:rsidP="002A75C2">
      <w:pPr>
        <w:rPr>
          <w:rFonts w:ascii="Bahnschrift" w:hAnsi="Bahnschrift" w:cs="Tahoma"/>
          <w:sz w:val="24"/>
        </w:rPr>
      </w:pPr>
    </w:p>
    <w:p w:rsidR="002A75C2" w:rsidRDefault="002A75C2" w:rsidP="002A75C2">
      <w:pPr>
        <w:tabs>
          <w:tab w:val="left" w:pos="1206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sz w:val="24"/>
        </w:rPr>
        <w:tab/>
      </w:r>
    </w:p>
    <w:p w:rsidR="00C9017C" w:rsidRDefault="00C9017C" w:rsidP="002A75C2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95160A" w:rsidRDefault="0095160A" w:rsidP="008E4BC1">
      <w:pPr>
        <w:tabs>
          <w:tab w:val="left" w:pos="1206"/>
        </w:tabs>
        <w:rPr>
          <w:rFonts w:ascii="Bahnschrift" w:hAnsi="Bahnschrift" w:cs="Tahoma"/>
          <w:sz w:val="24"/>
        </w:rPr>
      </w:pPr>
    </w:p>
    <w:p w:rsidR="00AA6A46" w:rsidRPr="007D4CC4" w:rsidRDefault="00905BD5" w:rsidP="00CE060E">
      <w:pPr>
        <w:tabs>
          <w:tab w:val="left" w:pos="884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pict>
          <v:shape id="_x0000_s1053" type="#_x0000_t15" style="position:absolute;left:0;text-align:left;margin-left:-16.8pt;margin-top:-13.55pt;width:92.05pt;height:59.3pt;z-index:251681792" fillcolor="#943634 [2405]" stroked="f">
            <v:textbox>
              <w:txbxContent>
                <w:p w:rsidR="009A3594" w:rsidRPr="00CD72D5" w:rsidRDefault="009A3594" w:rsidP="00AA6A46">
                  <w:pPr>
                    <w:jc w:val="center"/>
                    <w:rPr>
                      <w:b/>
                      <w:color w:val="FFFFFF" w:themeColor="background1"/>
                      <w:sz w:val="72"/>
                    </w:rPr>
                  </w:pPr>
                  <w:r w:rsidRPr="000770EB">
                    <w:rPr>
                      <w:b/>
                      <w:color w:val="FFFFFF" w:themeColor="background1"/>
                      <w:sz w:val="96"/>
                    </w:rPr>
                    <w:t>А</w:t>
                  </w:r>
                </w:p>
                <w:p w:rsidR="009A3594" w:rsidRPr="00CD72D5" w:rsidRDefault="009A3594" w:rsidP="00AA6A46">
                  <w:pPr>
                    <w:jc w:val="center"/>
                    <w:rPr>
                      <w:sz w:val="96"/>
                    </w:rPr>
                  </w:pPr>
                </w:p>
              </w:txbxContent>
            </v:textbox>
          </v:shape>
        </w:pict>
      </w:r>
      <w:r w:rsidR="00920CDB">
        <w:rPr>
          <w:rFonts w:ascii="Times New Roman" w:hAnsi="Times New Roman" w:cs="Times New Roman"/>
          <w:b/>
          <w:sz w:val="24"/>
        </w:rPr>
        <w:t xml:space="preserve">                 Книга Памяти</w:t>
      </w:r>
      <w:r w:rsidR="00665A5C">
        <w:rPr>
          <w:rFonts w:ascii="Times New Roman" w:hAnsi="Times New Roman" w:cs="Times New Roman"/>
          <w:b/>
          <w:sz w:val="24"/>
        </w:rPr>
        <w:t>,</w:t>
      </w:r>
      <w:r w:rsidR="0081163A">
        <w:rPr>
          <w:rFonts w:ascii="Times New Roman" w:hAnsi="Times New Roman" w:cs="Times New Roman"/>
          <w:b/>
          <w:sz w:val="24"/>
        </w:rPr>
        <w:t xml:space="preserve"> </w:t>
      </w:r>
      <w:r w:rsidR="00C83AAA">
        <w:rPr>
          <w:rFonts w:ascii="Times New Roman" w:hAnsi="Times New Roman" w:cs="Times New Roman"/>
          <w:b/>
          <w:sz w:val="24"/>
        </w:rPr>
        <w:t>с</w:t>
      </w:r>
      <w:r w:rsidR="0081163A">
        <w:rPr>
          <w:rFonts w:ascii="Times New Roman" w:hAnsi="Times New Roman" w:cs="Times New Roman"/>
          <w:b/>
          <w:sz w:val="24"/>
        </w:rPr>
        <w:t>.</w:t>
      </w:r>
      <w:r w:rsidR="0038162C">
        <w:rPr>
          <w:rFonts w:ascii="Times New Roman" w:hAnsi="Times New Roman" w:cs="Times New Roman"/>
          <w:b/>
          <w:sz w:val="24"/>
        </w:rPr>
        <w:t xml:space="preserve"> </w:t>
      </w:r>
      <w:r w:rsidR="00C83AAA">
        <w:rPr>
          <w:rFonts w:ascii="Times New Roman" w:hAnsi="Times New Roman" w:cs="Times New Roman"/>
          <w:b/>
          <w:sz w:val="24"/>
        </w:rPr>
        <w:t>Пьяново</w:t>
      </w:r>
      <w:r w:rsidR="00AA6A46">
        <w:rPr>
          <w:noProof/>
        </w:rPr>
        <w:drawing>
          <wp:inline distT="0" distB="0" distL="0" distR="0">
            <wp:extent cx="213568" cy="180701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0829" t="25018" r="40210" b="309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195" cy="18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A46" w:rsidRDefault="00905BD5" w:rsidP="00AA6A46">
      <w:pPr>
        <w:tabs>
          <w:tab w:val="right" w:pos="15398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52" type="#_x0000_t202" style="position:absolute;margin-left:45.9pt;margin-top:22pt;width:719.4pt;height:487.05pt;z-index:251680768" stroked="f">
            <v:textbox>
              <w:txbxContent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АКИМЧЕНКОВ АЛЕКСЕЙ ИЛЬИЧ</w:t>
                  </w:r>
                </w:p>
                <w:p w:rsidR="009A3594" w:rsidRPr="00F7652C" w:rsidRDefault="009A3594" w:rsidP="00020E4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1903</w:t>
                  </w:r>
                </w:p>
                <w:p w:rsidR="009A3594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11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81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Пьяново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Комаричского района Брянской области</w:t>
                  </w:r>
                </w:p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9A3594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рядовой</w:t>
                  </w:r>
                </w:p>
                <w:p w:rsidR="009A3594" w:rsidRDefault="009A3594" w:rsidP="00020E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Pr="00ED2E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погиб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16.01.1944</w:t>
                  </w:r>
                </w:p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3594" w:rsidRPr="00B91B43" w:rsidRDefault="009A3594" w:rsidP="00AA6A46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АКИМЧЕНКОВ ГРИГОРИЙ МИТРОФАНОВИЧ</w:t>
                  </w:r>
                </w:p>
                <w:p w:rsidR="009A3594" w:rsidRPr="00F7652C" w:rsidRDefault="009A3594" w:rsidP="00020E4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1914</w:t>
                  </w:r>
                </w:p>
                <w:p w:rsidR="009A3594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11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81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Пьяново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Комаричского района Брянской области</w:t>
                  </w:r>
                </w:p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  <w:p w:rsidR="009A3594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937D54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Воинское звание: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партизан</w:t>
                  </w:r>
                </w:p>
                <w:p w:rsidR="009A3594" w:rsidRDefault="009A3594" w:rsidP="00020E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Pr="00ED2E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ропал без вести28.03.1943</w:t>
                  </w:r>
                </w:p>
                <w:p w:rsidR="009A3594" w:rsidRPr="00774258" w:rsidRDefault="009A3594" w:rsidP="0038162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bookmarkStart w:id="0" w:name="_Hlk152190891"/>
                  <w:r w:rsidRPr="007742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Книга Памяти: Брянская обл.- Брянск: Издательство Брянского педагогического института им. И.Г. Петровского, 1995. Т.6</w:t>
                  </w:r>
                </w:p>
                <w:p w:rsidR="009A3594" w:rsidRDefault="009A3594" w:rsidP="00717D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bookmarkEnd w:id="0"/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3594" w:rsidRPr="00AC22E9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Pr="00FF3DDE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051" type="#_x0000_t32" style="position:absolute;margin-left:487.35pt;margin-top:8.8pt;width:277.95pt;height:0;z-index:251679744" o:connectortype="straight" strokeweight="1.5pt"/>
        </w:pict>
      </w:r>
      <w:r w:rsidR="00AA6A46">
        <w:rPr>
          <w:rFonts w:ascii="Bahnschrift" w:hAnsi="Bahnschrift" w:cs="Tahoma"/>
          <w:sz w:val="24"/>
        </w:rPr>
        <w:tab/>
      </w:r>
    </w:p>
    <w:p w:rsidR="00AA6A46" w:rsidRDefault="000770EB" w:rsidP="00CD72D5">
      <w:pPr>
        <w:tabs>
          <w:tab w:val="left" w:pos="1206"/>
        </w:tabs>
        <w:jc w:val="right"/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54" type="#_x0000_t202" style="position:absolute;left:0;text-align:left;margin-left:-13.05pt;margin-top:6.85pt;width:42.75pt;height:482.7pt;z-index:251682816" stroked="f">
            <v:textbox style="layout-flow:vertical;mso-layout-flow-alt:bottom-to-top">
              <w:txbxContent>
                <w:p w:rsidR="009A3594" w:rsidRDefault="009A3594" w:rsidP="00AA6A46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Дополнить или изменить информацию в Книге Памяти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можно через обращение </w:t>
                  </w:r>
                </w:p>
                <w:p w:rsidR="009A3594" w:rsidRPr="007D4CC4" w:rsidRDefault="009A3594" w:rsidP="00AA6A46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Игрицкую сельскую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или заполнив форму на сайте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hyperlink r:id="rId22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9A3594" w:rsidRPr="007D4CC4" w:rsidRDefault="009A3594" w:rsidP="00AA6A46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9A3594" w:rsidRDefault="009A3594" w:rsidP="00AA6A46"/>
              </w:txbxContent>
            </v:textbox>
          </v:shape>
        </w:pict>
      </w:r>
    </w:p>
    <w:p w:rsidR="00AA6A46" w:rsidRPr="00AA6A46" w:rsidRDefault="00AA6A46" w:rsidP="00AA6A46">
      <w:pPr>
        <w:rPr>
          <w:rFonts w:ascii="Bahnschrift" w:hAnsi="Bahnschrift" w:cs="Tahoma"/>
          <w:sz w:val="24"/>
        </w:rPr>
      </w:pPr>
    </w:p>
    <w:p w:rsidR="00AA6A46" w:rsidRPr="00AA6A46" w:rsidRDefault="00AA6A46" w:rsidP="00AA6A46">
      <w:pPr>
        <w:rPr>
          <w:rFonts w:ascii="Bahnschrift" w:hAnsi="Bahnschrift" w:cs="Tahoma"/>
          <w:sz w:val="24"/>
        </w:rPr>
      </w:pPr>
    </w:p>
    <w:p w:rsidR="00AA6A46" w:rsidRPr="00AA6A46" w:rsidRDefault="00AA6A46" w:rsidP="00AA6A46">
      <w:pPr>
        <w:rPr>
          <w:rFonts w:ascii="Bahnschrift" w:hAnsi="Bahnschrift" w:cs="Tahoma"/>
          <w:sz w:val="24"/>
        </w:rPr>
      </w:pPr>
    </w:p>
    <w:p w:rsidR="00AA6A46" w:rsidRPr="00AA6A46" w:rsidRDefault="00AA6A46" w:rsidP="00AA6A46">
      <w:pPr>
        <w:rPr>
          <w:rFonts w:ascii="Bahnschrift" w:hAnsi="Bahnschrift" w:cs="Tahoma"/>
          <w:sz w:val="24"/>
        </w:rPr>
      </w:pPr>
    </w:p>
    <w:p w:rsidR="00AA6A46" w:rsidRPr="00AA6A46" w:rsidRDefault="00AA6A46" w:rsidP="00AA6A46">
      <w:pPr>
        <w:rPr>
          <w:rFonts w:ascii="Bahnschrift" w:hAnsi="Bahnschrift" w:cs="Tahoma"/>
          <w:sz w:val="24"/>
        </w:rPr>
      </w:pPr>
    </w:p>
    <w:p w:rsidR="00AA6A46" w:rsidRPr="00AA6A46" w:rsidRDefault="00AA6A46" w:rsidP="00AA6A46">
      <w:pPr>
        <w:rPr>
          <w:rFonts w:ascii="Bahnschrift" w:hAnsi="Bahnschrift" w:cs="Tahoma"/>
          <w:sz w:val="24"/>
        </w:rPr>
      </w:pPr>
    </w:p>
    <w:p w:rsidR="00AA6A46" w:rsidRPr="00AA6A46" w:rsidRDefault="00AA6A46" w:rsidP="00AA6A46">
      <w:pPr>
        <w:rPr>
          <w:rFonts w:ascii="Bahnschrift" w:hAnsi="Bahnschrift" w:cs="Tahoma"/>
          <w:sz w:val="24"/>
        </w:rPr>
      </w:pPr>
    </w:p>
    <w:p w:rsidR="00AA6A46" w:rsidRPr="00AA6A46" w:rsidRDefault="00AA6A46" w:rsidP="00AA6A46">
      <w:pPr>
        <w:rPr>
          <w:rFonts w:ascii="Bahnschrift" w:hAnsi="Bahnschrift" w:cs="Tahoma"/>
          <w:sz w:val="24"/>
        </w:rPr>
      </w:pPr>
    </w:p>
    <w:p w:rsidR="00AA6A46" w:rsidRPr="00AA6A46" w:rsidRDefault="00AA6A46" w:rsidP="00AA6A46">
      <w:pPr>
        <w:rPr>
          <w:rFonts w:ascii="Bahnschrift" w:hAnsi="Bahnschrift" w:cs="Tahoma"/>
          <w:sz w:val="24"/>
        </w:rPr>
      </w:pPr>
    </w:p>
    <w:p w:rsidR="00AA6A46" w:rsidRPr="00AA6A46" w:rsidRDefault="00AA6A46" w:rsidP="00AA6A46">
      <w:pPr>
        <w:rPr>
          <w:rFonts w:ascii="Bahnschrift" w:hAnsi="Bahnschrift" w:cs="Tahoma"/>
          <w:sz w:val="24"/>
        </w:rPr>
      </w:pPr>
    </w:p>
    <w:p w:rsidR="00AA6A46" w:rsidRPr="00AA6A46" w:rsidRDefault="00AA6A46" w:rsidP="00AA6A46">
      <w:pPr>
        <w:rPr>
          <w:rFonts w:ascii="Bahnschrift" w:hAnsi="Bahnschrift" w:cs="Tahoma"/>
          <w:sz w:val="24"/>
        </w:rPr>
      </w:pPr>
    </w:p>
    <w:p w:rsidR="00AA6A46" w:rsidRPr="00AA6A46" w:rsidRDefault="00AA6A46" w:rsidP="00AA6A46">
      <w:pPr>
        <w:rPr>
          <w:rFonts w:ascii="Bahnschrift" w:hAnsi="Bahnschrift" w:cs="Tahoma"/>
          <w:sz w:val="24"/>
        </w:rPr>
      </w:pPr>
    </w:p>
    <w:p w:rsidR="00AA6A46" w:rsidRDefault="00AA6A46" w:rsidP="00AA6A46">
      <w:pPr>
        <w:rPr>
          <w:rFonts w:ascii="Bahnschrift" w:hAnsi="Bahnschrift" w:cs="Tahoma"/>
          <w:sz w:val="24"/>
        </w:rPr>
      </w:pPr>
    </w:p>
    <w:p w:rsidR="0038162C" w:rsidRPr="00AA6A46" w:rsidRDefault="0038162C" w:rsidP="00AA6A46">
      <w:pPr>
        <w:rPr>
          <w:rFonts w:ascii="Bahnschrift" w:hAnsi="Bahnschrift" w:cs="Tahoma"/>
          <w:sz w:val="24"/>
        </w:rPr>
      </w:pPr>
    </w:p>
    <w:p w:rsidR="00AA6A46" w:rsidRPr="00AA6A46" w:rsidRDefault="00AA6A46" w:rsidP="00AA6A46">
      <w:pPr>
        <w:rPr>
          <w:rFonts w:ascii="Bahnschrift" w:hAnsi="Bahnschrift" w:cs="Tahoma"/>
          <w:sz w:val="24"/>
        </w:rPr>
      </w:pPr>
    </w:p>
    <w:p w:rsidR="00AA6A46" w:rsidRDefault="00AA6A46" w:rsidP="00AA6A46">
      <w:pPr>
        <w:rPr>
          <w:rFonts w:ascii="Bahnschrift" w:hAnsi="Bahnschrift" w:cs="Tahoma"/>
          <w:sz w:val="24"/>
        </w:rPr>
      </w:pPr>
    </w:p>
    <w:p w:rsidR="00C9017C" w:rsidRDefault="00C9017C" w:rsidP="008E4BC1">
      <w:pPr>
        <w:rPr>
          <w:rFonts w:ascii="Bahnschrift" w:hAnsi="Bahnschrift" w:cs="Tahoma"/>
          <w:sz w:val="24"/>
        </w:rPr>
      </w:pPr>
    </w:p>
    <w:p w:rsidR="00AA6A46" w:rsidRPr="007D4CC4" w:rsidRDefault="00905BD5" w:rsidP="00AA6A46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05BD5">
        <w:rPr>
          <w:rFonts w:ascii="Bahnschrift" w:hAnsi="Bahnschrift" w:cs="Tahoma"/>
          <w:noProof/>
          <w:sz w:val="24"/>
        </w:rPr>
        <w:lastRenderedPageBreak/>
        <w:pict>
          <v:shape id="_x0000_s1059" type="#_x0000_t15" style="position:absolute;margin-left:677.8pt;margin-top:2.35pt;width:92.05pt;height:63.65pt;flip:x;z-index:251688960" fillcolor="#943634 [2405]" stroked="f">
            <v:textbox>
              <w:txbxContent>
                <w:p w:rsidR="009A3594" w:rsidRPr="000770EB" w:rsidRDefault="009A3594" w:rsidP="00AA6A46">
                  <w:pPr>
                    <w:jc w:val="center"/>
                    <w:rPr>
                      <w:b/>
                      <w:color w:val="FFFFFF" w:themeColor="background1"/>
                      <w:sz w:val="96"/>
                    </w:rPr>
                  </w:pPr>
                  <w:r w:rsidRPr="000770EB">
                    <w:rPr>
                      <w:b/>
                      <w:color w:val="FFFFFF" w:themeColor="background1"/>
                      <w:sz w:val="96"/>
                    </w:rPr>
                    <w:t>А</w:t>
                  </w:r>
                </w:p>
                <w:p w:rsidR="009A3594" w:rsidRPr="00CD72D5" w:rsidRDefault="009A3594" w:rsidP="00AA6A46">
                  <w:pPr>
                    <w:jc w:val="center"/>
                    <w:rPr>
                      <w:sz w:val="96"/>
                    </w:rPr>
                  </w:pPr>
                </w:p>
              </w:txbxContent>
            </v:textbox>
          </v:shape>
        </w:pict>
      </w:r>
      <w:r w:rsidR="00AA6A46" w:rsidRPr="007D4CC4">
        <w:rPr>
          <w:rFonts w:ascii="Times New Roman" w:hAnsi="Times New Roman" w:cs="Times New Roman"/>
          <w:b/>
          <w:sz w:val="24"/>
        </w:rPr>
        <w:t>Книга Памяти</w:t>
      </w:r>
      <w:r w:rsidR="00665A5C" w:rsidRPr="007D4CC4">
        <w:rPr>
          <w:rFonts w:ascii="Times New Roman" w:hAnsi="Times New Roman" w:cs="Times New Roman"/>
          <w:b/>
          <w:sz w:val="24"/>
        </w:rPr>
        <w:t>,</w:t>
      </w:r>
      <w:r w:rsidR="0081163A">
        <w:rPr>
          <w:rFonts w:ascii="Times New Roman" w:hAnsi="Times New Roman" w:cs="Times New Roman"/>
          <w:b/>
          <w:sz w:val="24"/>
        </w:rPr>
        <w:t xml:space="preserve"> </w:t>
      </w:r>
      <w:r w:rsidR="00717DAD">
        <w:rPr>
          <w:rFonts w:ascii="Times New Roman" w:hAnsi="Times New Roman" w:cs="Times New Roman"/>
          <w:b/>
          <w:sz w:val="24"/>
        </w:rPr>
        <w:t>с</w:t>
      </w:r>
      <w:r w:rsidR="0081163A">
        <w:rPr>
          <w:rFonts w:ascii="Times New Roman" w:hAnsi="Times New Roman" w:cs="Times New Roman"/>
          <w:b/>
          <w:sz w:val="24"/>
        </w:rPr>
        <w:t>.</w:t>
      </w:r>
      <w:r w:rsidR="0038162C">
        <w:rPr>
          <w:rFonts w:ascii="Times New Roman" w:hAnsi="Times New Roman" w:cs="Times New Roman"/>
          <w:b/>
          <w:sz w:val="24"/>
        </w:rPr>
        <w:t xml:space="preserve"> </w:t>
      </w:r>
      <w:r w:rsidR="00717DAD">
        <w:rPr>
          <w:rFonts w:ascii="Times New Roman" w:hAnsi="Times New Roman" w:cs="Times New Roman"/>
          <w:b/>
          <w:sz w:val="24"/>
        </w:rPr>
        <w:t>Пьяново</w:t>
      </w:r>
      <w:r w:rsidR="00AA6A46">
        <w:rPr>
          <w:noProof/>
        </w:rPr>
        <w:drawing>
          <wp:inline distT="0" distB="0" distL="0" distR="0">
            <wp:extent cx="218456" cy="184837"/>
            <wp:effectExtent l="1905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0829" t="25018" r="40210" b="309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311" cy="19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A46" w:rsidRDefault="00905BD5" w:rsidP="00AA6A46">
      <w:pPr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58" type="#_x0000_t202" style="position:absolute;margin-left:39.35pt;margin-top:23.65pt;width:707.9pt;height:478.45pt;z-index:251687936" strokecolor="white [3212]">
            <v:textbox style="mso-next-textbox:#_x0000_s1058">
              <w:txbxContent>
                <w:p w:rsidR="009A3594" w:rsidRPr="004227DF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АКИМЧЕНКОВ НИКОЛАЙ АЛЕКСАНДРОВИЧ</w:t>
                  </w:r>
                </w:p>
                <w:p w:rsidR="009A3594" w:rsidRPr="00F7652C" w:rsidRDefault="009A3594" w:rsidP="00020E4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1921</w:t>
                  </w:r>
                </w:p>
                <w:p w:rsidR="009A3594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11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81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Пьяново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Комаричского района Брянской области</w:t>
                  </w:r>
                </w:p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нет сведений</w:t>
                  </w:r>
                </w:p>
                <w:p w:rsidR="009A3594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партизан, Орловский ШПД</w:t>
                  </w:r>
                </w:p>
                <w:p w:rsidR="009A3594" w:rsidRDefault="009A3594" w:rsidP="00020E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Pr="00ED2E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ропал без вести 05.06.1943</w:t>
                  </w:r>
                </w:p>
                <w:p w:rsidR="009A3594" w:rsidRPr="00774258" w:rsidRDefault="009A3594" w:rsidP="0038162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7742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Книга Памяти: Брянская обл.- Брянск: Издательство Брянского педагогического института им. И.Г. Петровского, 1995. Т.6</w:t>
                  </w:r>
                </w:p>
                <w:p w:rsidR="009A3594" w:rsidRDefault="009A3594" w:rsidP="00AA6A46"/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АКИМЧЕНКОВ СЕРГЕЙ СЕМЕНОВИЧ</w:t>
                  </w:r>
                </w:p>
                <w:p w:rsidR="009A3594" w:rsidRPr="00F7652C" w:rsidRDefault="009A3594" w:rsidP="00020E4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1894</w:t>
                  </w:r>
                </w:p>
                <w:p w:rsidR="009A3594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11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81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Пьяново 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Комаричского района Брянской области</w:t>
                  </w:r>
                </w:p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нет сведений</w:t>
                  </w:r>
                </w:p>
                <w:p w:rsidR="009A3594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партизан</w:t>
                  </w:r>
                </w:p>
                <w:p w:rsidR="009A3594" w:rsidRDefault="009A3594" w:rsidP="00020E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Судьба</w:t>
                  </w:r>
                  <w:r w:rsidRPr="00ED2E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погиб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пропал без вести 25.06.1943</w:t>
                  </w:r>
                </w:p>
                <w:p w:rsidR="009A3594" w:rsidRPr="00774258" w:rsidRDefault="009A3594" w:rsidP="00CE767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7742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Книга Памяти: Брянская обл.- Брянск: Издательство Брянского педагогического института им. И.Г. Петровского, 1995. Т.6</w:t>
                  </w:r>
                </w:p>
                <w:p w:rsidR="009A3594" w:rsidRDefault="009A3594" w:rsidP="00CE767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3594" w:rsidRDefault="009A3594" w:rsidP="00AA6A46"/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057" type="#_x0000_t202" style="position:absolute;margin-left:-16.8pt;margin-top:18.85pt;width:42.75pt;height:503.15pt;z-index:251686912" stroked="f">
            <v:textbox style="layout-flow:vertical;mso-layout-flow-alt:bottom-to-top">
              <w:txbxContent>
                <w:p w:rsidR="009A3594" w:rsidRDefault="009A3594" w:rsidP="00AA6A46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Дополнить или изменить информацию в Книге Памяти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можно через обращение </w:t>
                  </w:r>
                </w:p>
                <w:p w:rsidR="009A3594" w:rsidRPr="007D4CC4" w:rsidRDefault="009A3594" w:rsidP="00AA6A46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Игрицкую сельскую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или заполнив форму на сайте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hyperlink r:id="rId23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9A3594" w:rsidRPr="007D4CC4" w:rsidRDefault="009A3594" w:rsidP="00AA6A46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9A3594" w:rsidRDefault="009A3594" w:rsidP="00AA6A46"/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056" type="#_x0000_t32" style="position:absolute;margin-left:-7.55pt;margin-top:8.8pt;width:277.95pt;height:0;z-index:251685888" o:connectortype="straight" strokeweight="1.5pt"/>
        </w:pict>
      </w: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35349" w:rsidRDefault="00A35349" w:rsidP="00AA6A46">
      <w:pPr>
        <w:jc w:val="right"/>
        <w:rPr>
          <w:rFonts w:ascii="Bahnschrift" w:hAnsi="Bahnschrift" w:cs="Tahoma"/>
          <w:sz w:val="24"/>
        </w:rPr>
      </w:pPr>
    </w:p>
    <w:p w:rsidR="00C9017C" w:rsidRDefault="00C9017C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8E4BC1">
      <w:pPr>
        <w:rPr>
          <w:rFonts w:ascii="Bahnschrift" w:hAnsi="Bahnschrift" w:cs="Tahoma"/>
          <w:sz w:val="24"/>
        </w:rPr>
      </w:pPr>
    </w:p>
    <w:p w:rsidR="00AA6A46" w:rsidRPr="007D4CC4" w:rsidRDefault="00905BD5" w:rsidP="0038162C">
      <w:pPr>
        <w:tabs>
          <w:tab w:val="left" w:pos="884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pict>
          <v:shape id="_x0000_s1062" type="#_x0000_t15" style="position:absolute;left:0;text-align:left;margin-left:-16.8pt;margin-top:-13.55pt;width:92.05pt;height:59.3pt;z-index:251693056" fillcolor="#943634 [2405]" stroked="f">
            <v:textbox>
              <w:txbxContent>
                <w:p w:rsidR="009A3594" w:rsidRPr="000770EB" w:rsidRDefault="009A3594" w:rsidP="00AA6A46">
                  <w:pPr>
                    <w:jc w:val="center"/>
                    <w:rPr>
                      <w:b/>
                      <w:color w:val="FFFFFF" w:themeColor="background1"/>
                      <w:sz w:val="96"/>
                    </w:rPr>
                  </w:pPr>
                  <w:r w:rsidRPr="000770EB">
                    <w:rPr>
                      <w:b/>
                      <w:color w:val="FFFFFF" w:themeColor="background1"/>
                      <w:sz w:val="96"/>
                    </w:rPr>
                    <w:t>Б</w:t>
                  </w:r>
                </w:p>
                <w:p w:rsidR="009A3594" w:rsidRPr="00CD72D5" w:rsidRDefault="009A3594" w:rsidP="00AA6A46">
                  <w:pPr>
                    <w:jc w:val="center"/>
                    <w:rPr>
                      <w:sz w:val="96"/>
                    </w:rPr>
                  </w:pPr>
                </w:p>
              </w:txbxContent>
            </v:textbox>
          </v:shape>
        </w:pict>
      </w:r>
      <w:r w:rsidR="00AA6A46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Книга Памяти</w:t>
      </w:r>
      <w:r w:rsidR="00665A5C">
        <w:rPr>
          <w:rFonts w:ascii="Times New Roman" w:hAnsi="Times New Roman" w:cs="Times New Roman"/>
          <w:b/>
          <w:sz w:val="24"/>
        </w:rPr>
        <w:t xml:space="preserve">, </w:t>
      </w:r>
      <w:r w:rsidR="00CE767A">
        <w:rPr>
          <w:rFonts w:ascii="Times New Roman" w:hAnsi="Times New Roman" w:cs="Times New Roman"/>
          <w:b/>
          <w:sz w:val="24"/>
        </w:rPr>
        <w:t>с</w:t>
      </w:r>
      <w:r w:rsidR="0081163A">
        <w:rPr>
          <w:rFonts w:ascii="Times New Roman" w:hAnsi="Times New Roman" w:cs="Times New Roman"/>
          <w:b/>
          <w:sz w:val="24"/>
        </w:rPr>
        <w:t>.</w:t>
      </w:r>
      <w:r w:rsidR="0038162C">
        <w:rPr>
          <w:rFonts w:ascii="Times New Roman" w:hAnsi="Times New Roman" w:cs="Times New Roman"/>
          <w:b/>
          <w:sz w:val="24"/>
        </w:rPr>
        <w:t xml:space="preserve"> </w:t>
      </w:r>
      <w:r w:rsidR="00CE767A">
        <w:rPr>
          <w:rFonts w:ascii="Times New Roman" w:hAnsi="Times New Roman" w:cs="Times New Roman"/>
          <w:b/>
          <w:sz w:val="24"/>
        </w:rPr>
        <w:t>Пьяново</w:t>
      </w:r>
      <w:r w:rsidR="00AA6A46">
        <w:rPr>
          <w:noProof/>
        </w:rPr>
        <w:drawing>
          <wp:inline distT="0" distB="0" distL="0" distR="0">
            <wp:extent cx="213568" cy="180701"/>
            <wp:effectExtent l="1905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0829" t="25018" r="40210" b="309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195" cy="18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A46" w:rsidRDefault="00905BD5" w:rsidP="00AA6A46">
      <w:pPr>
        <w:tabs>
          <w:tab w:val="right" w:pos="15398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61" type="#_x0000_t202" style="position:absolute;margin-left:45.9pt;margin-top:22pt;width:719.4pt;height:487.05pt;z-index:251692032" stroked="f">
            <v:textbox>
              <w:txbxContent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БОГОМОЛОВ АЛЕКСЕЙ КУЗЬМИЧ</w:t>
                  </w:r>
                </w:p>
                <w:p w:rsidR="009A3594" w:rsidRPr="00F7652C" w:rsidRDefault="009A3594" w:rsidP="00020E4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 w:rsidR="004479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1916</w:t>
                  </w:r>
                </w:p>
                <w:p w:rsidR="009A3594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 w:rsidR="004479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4479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Пьяново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Комаричского района Брянской области</w:t>
                  </w:r>
                </w:p>
                <w:p w:rsidR="009A3594" w:rsidRPr="00E80FF1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44794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447940"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9A3594" w:rsidRPr="00447940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="0044794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рядовой</w:t>
                  </w:r>
                </w:p>
                <w:p w:rsidR="009A3594" w:rsidRDefault="009A3594" w:rsidP="00020E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="004479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="004479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 25.11.1944</w:t>
                  </w:r>
                </w:p>
                <w:p w:rsidR="00447940" w:rsidRPr="00F22C88" w:rsidRDefault="009A3594" w:rsidP="0044794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="00447940"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447940" w:rsidRDefault="00447940" w:rsidP="0044794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3594" w:rsidRPr="00B91B43" w:rsidRDefault="009A3594" w:rsidP="00AA6A46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БОЛУНЕВ ЕГОР ТИМОФЕЕВИЧ</w:t>
                  </w:r>
                </w:p>
                <w:p w:rsidR="009A3594" w:rsidRPr="00F7652C" w:rsidRDefault="009A3594" w:rsidP="00020E4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 w:rsidR="004479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1918</w:t>
                  </w:r>
                </w:p>
                <w:p w:rsidR="009A3594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 w:rsidR="004479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11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81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479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Пьяново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Комаричского района Брянской области</w:t>
                  </w:r>
                </w:p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 w:rsidR="008116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8116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9A3594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4479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сержант</w:t>
                  </w:r>
                </w:p>
                <w:p w:rsidR="009A3594" w:rsidRDefault="009A3594" w:rsidP="00020E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Pr="00ED2E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</w:t>
                  </w:r>
                  <w:r w:rsidR="004479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.01.1944</w:t>
                  </w:r>
                </w:p>
                <w:p w:rsidR="009A3594" w:rsidRPr="00F22C88" w:rsidRDefault="009A3594" w:rsidP="00020E4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Pr="00FF3DDE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060" type="#_x0000_t32" style="position:absolute;margin-left:487.35pt;margin-top:8.8pt;width:277.95pt;height:0;z-index:251691008" o:connectortype="straight" strokeweight="1.5pt"/>
        </w:pict>
      </w:r>
      <w:r w:rsidR="00AA6A46">
        <w:rPr>
          <w:rFonts w:ascii="Bahnschrift" w:hAnsi="Bahnschrift" w:cs="Tahoma"/>
          <w:sz w:val="24"/>
        </w:rPr>
        <w:tab/>
      </w:r>
    </w:p>
    <w:p w:rsidR="00AA6A46" w:rsidRDefault="000770EB" w:rsidP="00AA6A46">
      <w:pPr>
        <w:jc w:val="right"/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63" type="#_x0000_t202" style="position:absolute;left:0;text-align:left;margin-left:-4.8pt;margin-top:9.85pt;width:42.75pt;height:472.6pt;z-index:251694080" stroked="f">
            <v:textbox style="layout-flow:vertical;mso-layout-flow-alt:bottom-to-top">
              <w:txbxContent>
                <w:p w:rsidR="009A3594" w:rsidRDefault="009A3594" w:rsidP="00AA6A46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Дополнить или изменить информацию в Книге Памяти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можно через обращение </w:t>
                  </w:r>
                </w:p>
                <w:p w:rsidR="009A3594" w:rsidRPr="007D4CC4" w:rsidRDefault="009A3594" w:rsidP="00AA6A46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Игрицкую сельскую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или заполнив форму на сайте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hyperlink r:id="rId24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9A3594" w:rsidRPr="007D4CC4" w:rsidRDefault="009A3594" w:rsidP="00AA6A46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9A3594" w:rsidRDefault="009A3594" w:rsidP="00AA6A46"/>
              </w:txbxContent>
            </v:textbox>
          </v:shape>
        </w:pict>
      </w: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35349" w:rsidRDefault="00A35349" w:rsidP="008E4BC1">
      <w:pPr>
        <w:rPr>
          <w:rFonts w:ascii="Bahnschrift" w:hAnsi="Bahnschrift" w:cs="Tahoma"/>
          <w:sz w:val="24"/>
        </w:rPr>
      </w:pPr>
    </w:p>
    <w:p w:rsidR="00C9017C" w:rsidRDefault="00C9017C" w:rsidP="008E4BC1">
      <w:pPr>
        <w:rPr>
          <w:rFonts w:ascii="Bahnschrift" w:hAnsi="Bahnschrift" w:cs="Tahoma"/>
          <w:sz w:val="24"/>
        </w:rPr>
      </w:pPr>
    </w:p>
    <w:p w:rsidR="00AA6A46" w:rsidRPr="007D4CC4" w:rsidRDefault="00905BD5" w:rsidP="00AA6A46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05BD5">
        <w:rPr>
          <w:rFonts w:ascii="Bahnschrift" w:hAnsi="Bahnschrift" w:cs="Tahoma"/>
          <w:noProof/>
          <w:sz w:val="24"/>
        </w:rPr>
        <w:lastRenderedPageBreak/>
        <w:pict>
          <v:shape id="_x0000_s1067" type="#_x0000_t15" style="position:absolute;margin-left:677.8pt;margin-top:2.35pt;width:92.05pt;height:62.9pt;flip:x;z-index:251699200" fillcolor="#943634 [2405]" stroked="f">
            <v:textbox>
              <w:txbxContent>
                <w:p w:rsidR="009A3594" w:rsidRPr="000770EB" w:rsidRDefault="00195172" w:rsidP="00AA6A46">
                  <w:pPr>
                    <w:jc w:val="center"/>
                    <w:rPr>
                      <w:b/>
                      <w:color w:val="FFFFFF" w:themeColor="background1"/>
                      <w:sz w:val="96"/>
                    </w:rPr>
                  </w:pPr>
                  <w:r w:rsidRPr="000770EB">
                    <w:rPr>
                      <w:b/>
                      <w:color w:val="FFFFFF" w:themeColor="background1"/>
                      <w:sz w:val="96"/>
                    </w:rPr>
                    <w:t>Д</w:t>
                  </w:r>
                </w:p>
                <w:p w:rsidR="009A3594" w:rsidRPr="00CD72D5" w:rsidRDefault="009A3594" w:rsidP="00AA6A46">
                  <w:pPr>
                    <w:jc w:val="center"/>
                    <w:rPr>
                      <w:sz w:val="96"/>
                    </w:rPr>
                  </w:pPr>
                </w:p>
              </w:txbxContent>
            </v:textbox>
          </v:shape>
        </w:pict>
      </w:r>
      <w:r w:rsidR="00AA6A46" w:rsidRPr="007D4CC4">
        <w:rPr>
          <w:rFonts w:ascii="Times New Roman" w:hAnsi="Times New Roman" w:cs="Times New Roman"/>
          <w:b/>
          <w:sz w:val="24"/>
        </w:rPr>
        <w:t>Книга Памяти</w:t>
      </w:r>
      <w:r w:rsidR="00665A5C" w:rsidRPr="007D4CC4">
        <w:rPr>
          <w:rFonts w:ascii="Times New Roman" w:hAnsi="Times New Roman" w:cs="Times New Roman"/>
          <w:b/>
          <w:sz w:val="24"/>
        </w:rPr>
        <w:t>,</w:t>
      </w:r>
      <w:r w:rsidR="00447940">
        <w:rPr>
          <w:rFonts w:ascii="Times New Roman" w:hAnsi="Times New Roman" w:cs="Times New Roman"/>
          <w:b/>
          <w:sz w:val="24"/>
        </w:rPr>
        <w:t xml:space="preserve"> с</w:t>
      </w:r>
      <w:r w:rsidR="0081163A">
        <w:rPr>
          <w:rFonts w:ascii="Times New Roman" w:hAnsi="Times New Roman" w:cs="Times New Roman"/>
          <w:b/>
          <w:sz w:val="24"/>
        </w:rPr>
        <w:t>.</w:t>
      </w:r>
      <w:r w:rsidR="0038162C">
        <w:rPr>
          <w:rFonts w:ascii="Times New Roman" w:hAnsi="Times New Roman" w:cs="Times New Roman"/>
          <w:b/>
          <w:sz w:val="24"/>
        </w:rPr>
        <w:t xml:space="preserve"> </w:t>
      </w:r>
      <w:r w:rsidR="00447940">
        <w:rPr>
          <w:rFonts w:ascii="Times New Roman" w:hAnsi="Times New Roman" w:cs="Times New Roman"/>
          <w:b/>
          <w:sz w:val="24"/>
        </w:rPr>
        <w:t>Пьяново</w:t>
      </w:r>
      <w:r w:rsidR="00AA6A46">
        <w:rPr>
          <w:noProof/>
        </w:rPr>
        <w:drawing>
          <wp:inline distT="0" distB="0" distL="0" distR="0">
            <wp:extent cx="218456" cy="184837"/>
            <wp:effectExtent l="19050" t="0" r="0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0829" t="25018" r="40210" b="309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311" cy="19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A46" w:rsidRDefault="00905BD5" w:rsidP="00AA6A46">
      <w:pPr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66" type="#_x0000_t202" style="position:absolute;margin-left:39.35pt;margin-top:23.65pt;width:707.9pt;height:451.95pt;z-index:251698176" strokecolor="white [3212]">
            <v:textbox style="mso-next-textbox:#_x0000_s1066">
              <w:txbxContent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ДОМОЖИЛКИН ГРИГОРИЙ АРХИПОВИЧ</w:t>
                  </w:r>
                </w:p>
                <w:p w:rsidR="009A3594" w:rsidRPr="00F7652C" w:rsidRDefault="009A3594" w:rsidP="00176B6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 w:rsidR="004479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  <w:p w:rsidR="009A3594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 w:rsidR="004479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11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81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479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Пьяново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Комаричского района Брянской области</w:t>
                  </w:r>
                </w:p>
                <w:p w:rsidR="009A3594" w:rsidRPr="00F22C88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 w:rsidR="004479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4479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нет сведений</w:t>
                  </w:r>
                </w:p>
                <w:p w:rsidR="009A3594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4479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рядовой</w:t>
                  </w:r>
                </w:p>
                <w:p w:rsidR="009A3594" w:rsidRDefault="009A3594" w:rsidP="00176B6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Pr="00ED2E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</w:t>
                  </w:r>
                  <w:r w:rsidR="004479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_.09.1941</w:t>
                  </w:r>
                </w:p>
                <w:p w:rsidR="009A3594" w:rsidRPr="00F22C88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ДОМОЖИЛКИН ИВАН ПАВЛОВИЧ</w:t>
                  </w:r>
                </w:p>
                <w:p w:rsidR="009A3594" w:rsidRPr="00F7652C" w:rsidRDefault="009A3594" w:rsidP="00176B6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 w:rsidR="009A59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1926</w:t>
                  </w:r>
                </w:p>
                <w:p w:rsidR="009A3594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 w:rsidR="009A59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11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81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A59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Пьяново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Комаричского района Брянской области</w:t>
                  </w:r>
                </w:p>
                <w:p w:rsidR="009A3594" w:rsidRPr="00F22C88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 w:rsidR="009A59D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9A59D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9A3594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9A59D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рядовой</w:t>
                  </w:r>
                </w:p>
                <w:p w:rsidR="009A3594" w:rsidRDefault="009A3594" w:rsidP="00176B6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Pr="00ED2E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</w:t>
                  </w:r>
                  <w:r w:rsidR="009A59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23.03.1945</w:t>
                  </w:r>
                </w:p>
                <w:p w:rsidR="009A3594" w:rsidRPr="00F22C88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</w:p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3594" w:rsidRDefault="009A3594" w:rsidP="00AA6A46"/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065" type="#_x0000_t202" style="position:absolute;margin-left:-16.8pt;margin-top:18.85pt;width:42.75pt;height:503.15pt;z-index:251697152" stroked="f">
            <v:textbox style="layout-flow:vertical;mso-layout-flow-alt:bottom-to-top">
              <w:txbxContent>
                <w:p w:rsidR="009A3594" w:rsidRDefault="009A3594" w:rsidP="00AA6A46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Дополнить или изменить информацию в Книге Памяти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можно через обращение </w:t>
                  </w:r>
                </w:p>
                <w:p w:rsidR="009A3594" w:rsidRPr="007D4CC4" w:rsidRDefault="009A3594" w:rsidP="00AA6A46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Игрицкую сельскую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или заполнив форму на сайте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hyperlink r:id="rId25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9A3594" w:rsidRPr="007D4CC4" w:rsidRDefault="009A3594" w:rsidP="00AA6A46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9A3594" w:rsidRDefault="009A3594" w:rsidP="00AA6A46"/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064" type="#_x0000_t32" style="position:absolute;margin-left:-7.55pt;margin-top:8.8pt;width:277.95pt;height:0;z-index:251696128" o:connectortype="straight" strokeweight="1.5pt"/>
        </w:pict>
      </w: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35349" w:rsidRDefault="00A35349" w:rsidP="00AA6A46">
      <w:pPr>
        <w:jc w:val="right"/>
        <w:rPr>
          <w:rFonts w:ascii="Bahnschrift" w:hAnsi="Bahnschrift" w:cs="Tahoma"/>
          <w:sz w:val="24"/>
        </w:rPr>
      </w:pPr>
    </w:p>
    <w:p w:rsidR="00C9017C" w:rsidRDefault="00C9017C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8E4BC1">
      <w:pPr>
        <w:rPr>
          <w:rFonts w:ascii="Bahnschrift" w:hAnsi="Bahnschrift" w:cs="Tahoma"/>
          <w:sz w:val="24"/>
        </w:rPr>
      </w:pPr>
    </w:p>
    <w:p w:rsidR="00AA6A46" w:rsidRPr="007D4CC4" w:rsidRDefault="00905BD5" w:rsidP="00CE060E">
      <w:pPr>
        <w:tabs>
          <w:tab w:val="left" w:pos="884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pict>
          <v:shape id="_x0000_s1070" type="#_x0000_t15" style="position:absolute;left:0;text-align:left;margin-left:-16.8pt;margin-top:-13.55pt;width:92.05pt;height:63.8pt;z-index:251703296" fillcolor="#943634 [2405]" stroked="f">
            <v:textbox>
              <w:txbxContent>
                <w:p w:rsidR="009A3594" w:rsidRPr="000770EB" w:rsidRDefault="00195172" w:rsidP="00AA6A46">
                  <w:pPr>
                    <w:jc w:val="center"/>
                    <w:rPr>
                      <w:b/>
                      <w:color w:val="FFFFFF" w:themeColor="background1"/>
                      <w:sz w:val="96"/>
                    </w:rPr>
                  </w:pPr>
                  <w:r w:rsidRPr="000770EB">
                    <w:rPr>
                      <w:b/>
                      <w:color w:val="FFFFFF" w:themeColor="background1"/>
                      <w:sz w:val="96"/>
                    </w:rPr>
                    <w:t>Д</w:t>
                  </w:r>
                </w:p>
                <w:p w:rsidR="009A3594" w:rsidRPr="00CD72D5" w:rsidRDefault="009A3594" w:rsidP="00AA6A46">
                  <w:pPr>
                    <w:jc w:val="center"/>
                    <w:rPr>
                      <w:sz w:val="96"/>
                    </w:rPr>
                  </w:pPr>
                </w:p>
              </w:txbxContent>
            </v:textbox>
          </v:shape>
        </w:pict>
      </w:r>
      <w:r w:rsidR="00665A5C">
        <w:rPr>
          <w:rFonts w:ascii="Times New Roman" w:hAnsi="Times New Roman" w:cs="Times New Roman"/>
          <w:b/>
          <w:sz w:val="24"/>
        </w:rPr>
        <w:t xml:space="preserve">                 Книга Памяти, </w:t>
      </w:r>
      <w:r w:rsidR="009A59DD">
        <w:rPr>
          <w:rFonts w:ascii="Times New Roman" w:hAnsi="Times New Roman" w:cs="Times New Roman"/>
          <w:b/>
          <w:sz w:val="24"/>
        </w:rPr>
        <w:t>с</w:t>
      </w:r>
      <w:r w:rsidR="0081163A">
        <w:rPr>
          <w:rFonts w:ascii="Times New Roman" w:hAnsi="Times New Roman" w:cs="Times New Roman"/>
          <w:b/>
          <w:sz w:val="24"/>
        </w:rPr>
        <w:t>.</w:t>
      </w:r>
      <w:r w:rsidR="0038162C">
        <w:rPr>
          <w:rFonts w:ascii="Times New Roman" w:hAnsi="Times New Roman" w:cs="Times New Roman"/>
          <w:b/>
          <w:sz w:val="24"/>
        </w:rPr>
        <w:t xml:space="preserve"> </w:t>
      </w:r>
      <w:r w:rsidR="009A59DD">
        <w:rPr>
          <w:rFonts w:ascii="Times New Roman" w:hAnsi="Times New Roman" w:cs="Times New Roman"/>
          <w:b/>
          <w:sz w:val="24"/>
        </w:rPr>
        <w:t>Пьяново</w:t>
      </w:r>
      <w:r w:rsidR="00AA6A46">
        <w:rPr>
          <w:noProof/>
        </w:rPr>
        <w:drawing>
          <wp:inline distT="0" distB="0" distL="0" distR="0">
            <wp:extent cx="213568" cy="180701"/>
            <wp:effectExtent l="1905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0829" t="25018" r="40210" b="309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195" cy="18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A46" w:rsidRDefault="00905BD5" w:rsidP="00AA6A46">
      <w:pPr>
        <w:tabs>
          <w:tab w:val="right" w:pos="15398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69" type="#_x0000_t202" style="position:absolute;margin-left:45.9pt;margin-top:22pt;width:719.4pt;height:487.05pt;z-index:251702272" stroked="f">
            <v:textbox style="mso-next-textbox:#_x0000_s1069">
              <w:txbxContent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ДЬЯЧКОВ МИТРОФАН ФЕДОРОВИЧ</w:t>
                  </w:r>
                </w:p>
                <w:p w:rsidR="009A3594" w:rsidRPr="00F7652C" w:rsidRDefault="009A3594" w:rsidP="00176B6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 w:rsidR="009A59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1916</w:t>
                  </w:r>
                </w:p>
                <w:p w:rsidR="009A3594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 w:rsidR="009A59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11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81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A59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Пьяново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Комаричского района Брянской области</w:t>
                  </w:r>
                </w:p>
                <w:p w:rsidR="009A3594" w:rsidRPr="00F22C88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 w:rsidR="009A59D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9A59D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9A59DD"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9A3594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9A59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A59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гв</w:t>
                  </w:r>
                  <w:proofErr w:type="spellEnd"/>
                  <w:r w:rsidR="009A59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сержант</w:t>
                  </w:r>
                </w:p>
                <w:p w:rsidR="009A3594" w:rsidRDefault="009A3594" w:rsidP="00176B6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Pr="00ED2E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</w:t>
                  </w:r>
                  <w:r w:rsidR="009A59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01.03.1945</w:t>
                  </w:r>
                </w:p>
                <w:p w:rsidR="009A3594" w:rsidRPr="00F22C88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3594" w:rsidRPr="00B91B43" w:rsidRDefault="009A3594" w:rsidP="00AA6A46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3594" w:rsidRPr="00176B65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ЖАРКОВ МИХАИЛ ВАСИЛЬЕВИЧ</w:t>
                  </w:r>
                </w:p>
                <w:p w:rsidR="009A3594" w:rsidRPr="00F7652C" w:rsidRDefault="009A3594" w:rsidP="00176B6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 w:rsidR="009A59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1920</w:t>
                  </w:r>
                </w:p>
                <w:p w:rsidR="009A3594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 w:rsidR="009A59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11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81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A59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Пьяново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Комаричского района Брянской области</w:t>
                  </w:r>
                </w:p>
                <w:p w:rsidR="009A3594" w:rsidRPr="00F22C88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 w:rsidR="009A59D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9A59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1142A"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9A3594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9A59D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рядовой</w:t>
                  </w:r>
                </w:p>
                <w:p w:rsidR="009A3594" w:rsidRDefault="009A3594" w:rsidP="00176B6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Pr="00ED2E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</w:t>
                  </w:r>
                  <w:r w:rsidR="00711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_.07.1942</w:t>
                  </w:r>
                </w:p>
                <w:p w:rsidR="009A3594" w:rsidRPr="00F22C88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Pr="00FF3DDE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068" type="#_x0000_t32" style="position:absolute;margin-left:487.35pt;margin-top:8.8pt;width:277.95pt;height:0;z-index:251701248" o:connectortype="straight" strokeweight="1.5pt"/>
        </w:pict>
      </w:r>
      <w:r w:rsidR="00AA6A46">
        <w:rPr>
          <w:rFonts w:ascii="Bahnschrift" w:hAnsi="Bahnschrift" w:cs="Tahoma"/>
          <w:sz w:val="24"/>
        </w:rPr>
        <w:tab/>
      </w:r>
    </w:p>
    <w:p w:rsidR="00AA6A46" w:rsidRDefault="000770EB" w:rsidP="00AA6A46">
      <w:pPr>
        <w:jc w:val="right"/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71" type="#_x0000_t202" style="position:absolute;left:0;text-align:left;margin-left:-4.8pt;margin-top:14.35pt;width:42.75pt;height:464.25pt;z-index:251704320" stroked="f">
            <v:textbox style="layout-flow:vertical;mso-layout-flow-alt:bottom-to-top">
              <w:txbxContent>
                <w:p w:rsidR="009A3594" w:rsidRDefault="009A3594" w:rsidP="00AA6A46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Дополнить или изменить информацию в Книге Памяти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можно через обращение </w:t>
                  </w:r>
                </w:p>
                <w:p w:rsidR="009A3594" w:rsidRPr="007D4CC4" w:rsidRDefault="009A3594" w:rsidP="00AA6A46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Игрицкую сельскую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или заполнив форму на сайте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hyperlink r:id="rId26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9A3594" w:rsidRPr="007D4CC4" w:rsidRDefault="009A3594" w:rsidP="00AA6A46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9A3594" w:rsidRDefault="009A3594" w:rsidP="00AA6A46"/>
              </w:txbxContent>
            </v:textbox>
          </v:shape>
        </w:pict>
      </w: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0770EB" w:rsidP="00AA6A46">
      <w:pPr>
        <w:jc w:val="right"/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564" type="#_x0000_t15" style="position:absolute;left:0;text-align:left;margin-left:679.3pt;margin-top:-.45pt;width:92.05pt;height:64.05pt;flip:x;z-index:252275712" fillcolor="#943634 [2405]" stroked="f">
            <v:textbox>
              <w:txbxContent>
                <w:p w:rsidR="00854118" w:rsidRPr="000770EB" w:rsidRDefault="00854118" w:rsidP="00854118">
                  <w:pPr>
                    <w:jc w:val="center"/>
                    <w:rPr>
                      <w:b/>
                      <w:color w:val="FFFFFF" w:themeColor="background1"/>
                      <w:sz w:val="96"/>
                    </w:rPr>
                  </w:pPr>
                  <w:r w:rsidRPr="000770EB">
                    <w:rPr>
                      <w:b/>
                      <w:color w:val="FFFFFF" w:themeColor="background1"/>
                      <w:sz w:val="96"/>
                    </w:rPr>
                    <w:t>Ж</w:t>
                  </w:r>
                </w:p>
                <w:p w:rsidR="00854118" w:rsidRPr="00CD72D5" w:rsidRDefault="00854118" w:rsidP="00854118">
                  <w:pPr>
                    <w:jc w:val="center"/>
                    <w:rPr>
                      <w:sz w:val="96"/>
                    </w:rPr>
                  </w:pPr>
                </w:p>
              </w:txbxContent>
            </v:textbox>
          </v:shape>
        </w:pict>
      </w: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C9017C" w:rsidRDefault="00C9017C" w:rsidP="008E4BC1">
      <w:pPr>
        <w:rPr>
          <w:rFonts w:ascii="Bahnschrift" w:hAnsi="Bahnschrift" w:cs="Tahoma"/>
          <w:sz w:val="24"/>
        </w:rPr>
      </w:pPr>
    </w:p>
    <w:p w:rsidR="0081163A" w:rsidRDefault="0081163A" w:rsidP="0081163A">
      <w:pPr>
        <w:tabs>
          <w:tab w:val="left" w:pos="8841"/>
        </w:tabs>
        <w:spacing w:after="0" w:line="240" w:lineRule="auto"/>
        <w:rPr>
          <w:noProof/>
        </w:rPr>
      </w:pPr>
    </w:p>
    <w:p w:rsidR="0081163A" w:rsidRPr="007D4CC4" w:rsidRDefault="00905BD5" w:rsidP="0081163A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pict>
          <v:shape id="_x0000_s1566" type="#_x0000_t15" style="position:absolute;margin-left:675.05pt;margin-top:-7.5pt;width:92.05pt;height:60pt;flip:x;z-index:252276736" fillcolor="#943634 [2405]" stroked="f">
            <v:textbox style="mso-next-textbox:#_x0000_s1566">
              <w:txbxContent>
                <w:p w:rsidR="0081163A" w:rsidRPr="000770EB" w:rsidRDefault="0081163A" w:rsidP="0081163A">
                  <w:pPr>
                    <w:jc w:val="center"/>
                    <w:rPr>
                      <w:b/>
                      <w:color w:val="FFFFFF" w:themeColor="background1"/>
                      <w:sz w:val="96"/>
                    </w:rPr>
                  </w:pPr>
                  <w:r w:rsidRPr="000770EB">
                    <w:rPr>
                      <w:b/>
                      <w:color w:val="FFFFFF" w:themeColor="background1"/>
                      <w:sz w:val="96"/>
                    </w:rPr>
                    <w:t>К</w:t>
                  </w:r>
                </w:p>
                <w:p w:rsidR="0081163A" w:rsidRPr="00CD72D5" w:rsidRDefault="0081163A" w:rsidP="0081163A">
                  <w:pPr>
                    <w:jc w:val="center"/>
                    <w:rPr>
                      <w:sz w:val="96"/>
                    </w:rPr>
                  </w:pPr>
                </w:p>
              </w:txbxContent>
            </v:textbox>
          </v:shape>
        </w:pict>
      </w:r>
      <w:r w:rsidR="0081163A">
        <w:rPr>
          <w:rFonts w:ascii="Times New Roman" w:hAnsi="Times New Roman" w:cs="Times New Roman"/>
          <w:b/>
          <w:sz w:val="24"/>
        </w:rPr>
        <w:t>Книга Памяти, с.</w:t>
      </w:r>
      <w:r w:rsidR="0038162C">
        <w:rPr>
          <w:rFonts w:ascii="Times New Roman" w:hAnsi="Times New Roman" w:cs="Times New Roman"/>
          <w:b/>
          <w:sz w:val="24"/>
        </w:rPr>
        <w:t xml:space="preserve"> </w:t>
      </w:r>
      <w:r w:rsidR="0081163A">
        <w:rPr>
          <w:rFonts w:ascii="Times New Roman" w:hAnsi="Times New Roman" w:cs="Times New Roman"/>
          <w:b/>
          <w:sz w:val="24"/>
        </w:rPr>
        <w:t>Пьяново</w:t>
      </w:r>
      <w:r w:rsidR="0081163A">
        <w:rPr>
          <w:noProof/>
        </w:rPr>
        <w:drawing>
          <wp:inline distT="0" distB="0" distL="0" distR="0">
            <wp:extent cx="213568" cy="180701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0829" t="25018" r="40210" b="309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195" cy="18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A46" w:rsidRDefault="00905BD5" w:rsidP="00AA6A46">
      <w:pPr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82" type="#_x0000_t202" style="position:absolute;margin-left:39.35pt;margin-top:23.65pt;width:707.9pt;height:478.45pt;z-index:251718656" strokecolor="white [3212]">
            <v:textbox style="mso-next-textbox:#_x0000_s1082">
              <w:txbxContent>
                <w:p w:rsidR="0071142A" w:rsidRDefault="009A3594" w:rsidP="003B146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КАРАЧКОВ ИВАН ИВАНОВИЧ</w:t>
                  </w:r>
                </w:p>
                <w:p w:rsidR="0071142A" w:rsidRPr="0071142A" w:rsidRDefault="0071142A" w:rsidP="003B146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рождения:</w:t>
                  </w:r>
                  <w:r w:rsidRPr="00711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1916</w:t>
                  </w:r>
                </w:p>
                <w:p w:rsidR="009A3594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811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81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Ольгино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Комаричского района Брянской области</w:t>
                  </w:r>
                </w:p>
                <w:p w:rsidR="009A3594" w:rsidRPr="00F22C88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 w:rsidR="0071142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711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Хабаровским РВК</w:t>
                  </w:r>
                </w:p>
                <w:p w:rsidR="009A3594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71142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рядовой</w:t>
                  </w:r>
                </w:p>
                <w:p w:rsidR="009A3594" w:rsidRDefault="009A3594" w:rsidP="00176B6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Default="009A3594" w:rsidP="00176B6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Pr="00ED2E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</w:t>
                  </w:r>
                  <w:r w:rsidR="00711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_.12.1943</w:t>
                  </w:r>
                </w:p>
                <w:p w:rsidR="009A3594" w:rsidRPr="0071142A" w:rsidRDefault="009A3594" w:rsidP="007114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</w:t>
                  </w:r>
                  <w:r w:rsidR="00711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вского районов Брянской области</w:t>
                  </w:r>
                </w:p>
                <w:p w:rsidR="0038162C" w:rsidRDefault="0038162C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</w:p>
                <w:p w:rsidR="0038162C" w:rsidRDefault="0038162C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</w:p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КОВАЛЕНКО ИВАН ГРИГОРЬЕВИЧ</w:t>
                  </w:r>
                </w:p>
                <w:p w:rsidR="009A3594" w:rsidRPr="00F7652C" w:rsidRDefault="009A3594" w:rsidP="0074430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 w:rsidR="00711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1916</w:t>
                  </w:r>
                </w:p>
                <w:p w:rsidR="009A3594" w:rsidRDefault="009A3594" w:rsidP="0074430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 w:rsidR="00711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11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81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11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Пьяново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Комаричского района Брянской области</w:t>
                  </w:r>
                </w:p>
                <w:p w:rsidR="009A3594" w:rsidRPr="00F22C88" w:rsidRDefault="009A3594" w:rsidP="0074430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 w:rsidR="0071142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74430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71142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71142A" w:rsidRPr="00711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Default="009A3594" w:rsidP="00744301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74430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711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партизан</w:t>
                  </w:r>
                </w:p>
                <w:p w:rsidR="009A3594" w:rsidRDefault="009A3594" w:rsidP="00744301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Default="009A3594" w:rsidP="0074430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Pr="00ED2E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</w:t>
                  </w:r>
                  <w:r w:rsidR="004559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27.06.1944</w:t>
                  </w:r>
                </w:p>
                <w:p w:rsidR="009A3594" w:rsidRPr="0038162C" w:rsidRDefault="009A3594" w:rsidP="0038162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9A3594" w:rsidRDefault="009A3594" w:rsidP="00AA6A46"/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081" type="#_x0000_t202" style="position:absolute;margin-left:-16.8pt;margin-top:18.85pt;width:42.75pt;height:503.15pt;z-index:251717632" stroked="f">
            <v:textbox style="layout-flow:vertical;mso-layout-flow-alt:bottom-to-top">
              <w:txbxContent>
                <w:p w:rsidR="009A3594" w:rsidRDefault="009A3594" w:rsidP="00AA6A46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Дополнить или изменить информацию в Книге Памяти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можно через обращение </w:t>
                  </w:r>
                </w:p>
                <w:p w:rsidR="009A3594" w:rsidRPr="007D4CC4" w:rsidRDefault="009A3594" w:rsidP="00AA6A46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Игрицкую сельскую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или заполнив форму на сайте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hyperlink r:id="rId27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9A3594" w:rsidRPr="007D4CC4" w:rsidRDefault="009A3594" w:rsidP="00AA6A46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9A3594" w:rsidRDefault="009A3594" w:rsidP="00AA6A46"/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080" type="#_x0000_t32" style="position:absolute;margin-left:-7.55pt;margin-top:8.8pt;width:277.95pt;height:0;z-index:251716608" o:connectortype="straight" strokeweight="1.5pt"/>
        </w:pict>
      </w: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C9017C" w:rsidRDefault="00C9017C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8E4BC1">
      <w:pPr>
        <w:rPr>
          <w:rFonts w:ascii="Bahnschrift" w:hAnsi="Bahnschrift" w:cs="Tahoma"/>
          <w:sz w:val="24"/>
        </w:rPr>
      </w:pPr>
    </w:p>
    <w:p w:rsidR="00AA6A46" w:rsidRPr="007D4CC4" w:rsidRDefault="00905BD5" w:rsidP="008B7BAB">
      <w:pPr>
        <w:tabs>
          <w:tab w:val="left" w:pos="884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pict>
          <v:shape id="_x0000_s1074" type="#_x0000_t15" style="position:absolute;left:0;text-align:left;margin-left:-16.8pt;margin-top:-13.55pt;width:92.05pt;height:59.1pt;z-index:251708416" fillcolor="#943634 [2405]" stroked="f">
            <v:textbox>
              <w:txbxContent>
                <w:p w:rsidR="009A3594" w:rsidRPr="000770EB" w:rsidRDefault="00195172" w:rsidP="00AA6A46">
                  <w:pPr>
                    <w:jc w:val="center"/>
                    <w:rPr>
                      <w:b/>
                      <w:color w:val="FFFFFF" w:themeColor="background1"/>
                      <w:sz w:val="96"/>
                    </w:rPr>
                  </w:pPr>
                  <w:r w:rsidRPr="000770EB">
                    <w:rPr>
                      <w:b/>
                      <w:color w:val="FFFFFF" w:themeColor="background1"/>
                      <w:sz w:val="96"/>
                    </w:rPr>
                    <w:t>Л</w:t>
                  </w:r>
                </w:p>
                <w:p w:rsidR="009A3594" w:rsidRPr="00CD72D5" w:rsidRDefault="009A3594" w:rsidP="00AA6A46">
                  <w:pPr>
                    <w:jc w:val="center"/>
                    <w:rPr>
                      <w:sz w:val="96"/>
                    </w:rPr>
                  </w:pPr>
                </w:p>
              </w:txbxContent>
            </v:textbox>
          </v:shape>
        </w:pict>
      </w:r>
      <w:r w:rsidR="00665A5C">
        <w:rPr>
          <w:rFonts w:ascii="Times New Roman" w:hAnsi="Times New Roman" w:cs="Times New Roman"/>
          <w:b/>
          <w:sz w:val="24"/>
        </w:rPr>
        <w:t xml:space="preserve">                 Книга Памяти, </w:t>
      </w:r>
      <w:r w:rsidR="0045597C">
        <w:rPr>
          <w:rFonts w:ascii="Times New Roman" w:hAnsi="Times New Roman" w:cs="Times New Roman"/>
          <w:b/>
          <w:sz w:val="24"/>
        </w:rPr>
        <w:t>с</w:t>
      </w:r>
      <w:r w:rsidR="0081163A">
        <w:rPr>
          <w:rFonts w:ascii="Times New Roman" w:hAnsi="Times New Roman" w:cs="Times New Roman"/>
          <w:b/>
          <w:sz w:val="24"/>
        </w:rPr>
        <w:t>.</w:t>
      </w:r>
      <w:r w:rsidR="0038162C">
        <w:rPr>
          <w:rFonts w:ascii="Times New Roman" w:hAnsi="Times New Roman" w:cs="Times New Roman"/>
          <w:b/>
          <w:sz w:val="24"/>
        </w:rPr>
        <w:t xml:space="preserve"> </w:t>
      </w:r>
      <w:r w:rsidR="0045597C">
        <w:rPr>
          <w:rFonts w:ascii="Times New Roman" w:hAnsi="Times New Roman" w:cs="Times New Roman"/>
          <w:b/>
          <w:sz w:val="24"/>
        </w:rPr>
        <w:t>Пьяново</w:t>
      </w:r>
      <w:r w:rsidR="00AA6A46">
        <w:rPr>
          <w:noProof/>
        </w:rPr>
        <w:drawing>
          <wp:inline distT="0" distB="0" distL="0" distR="0">
            <wp:extent cx="213568" cy="180701"/>
            <wp:effectExtent l="19050" t="0" r="0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0829" t="25018" r="40210" b="309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195" cy="18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A46" w:rsidRDefault="00905BD5" w:rsidP="00AA6A46">
      <w:pPr>
        <w:tabs>
          <w:tab w:val="right" w:pos="15398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73" type="#_x0000_t202" style="position:absolute;margin-left:45.9pt;margin-top:22pt;width:719.4pt;height:487.05pt;z-index:251707392" stroked="f">
            <v:textbox>
              <w:txbxContent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ЛАРЬКОВ МИТРОФАН ФЕДОРОВИЧ</w:t>
                  </w:r>
                </w:p>
                <w:p w:rsidR="009A3594" w:rsidRPr="00F7652C" w:rsidRDefault="009A3594" w:rsidP="0074430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 w:rsidR="004559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1916</w:t>
                  </w:r>
                </w:p>
                <w:p w:rsidR="009A3594" w:rsidRDefault="009A3594" w:rsidP="0074430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 w:rsidR="004559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11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81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559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Пьяново 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Комаричского района Брянской области</w:t>
                  </w:r>
                </w:p>
                <w:p w:rsidR="009A3594" w:rsidRPr="00F22C88" w:rsidRDefault="009A3594" w:rsidP="0074430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 w:rsidR="004559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74430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4559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9A3594" w:rsidRDefault="009A3594" w:rsidP="00744301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74430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F22A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22A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гв</w:t>
                  </w:r>
                  <w:proofErr w:type="spellEnd"/>
                  <w:r w:rsidR="00F22A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сержант</w:t>
                  </w:r>
                </w:p>
                <w:p w:rsidR="009A3594" w:rsidRDefault="009A3594" w:rsidP="00744301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Default="009A3594" w:rsidP="0074430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Pr="00ED2E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</w:t>
                  </w:r>
                  <w:r w:rsidR="00F22A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01.03.1945</w:t>
                  </w:r>
                </w:p>
                <w:p w:rsidR="009A3594" w:rsidRPr="00F22C88" w:rsidRDefault="009A3594" w:rsidP="0074430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МОЛОЧАЕВ ГРИГОРИЙ ЕГОРОВИЧ</w:t>
                  </w:r>
                </w:p>
                <w:p w:rsidR="009A3594" w:rsidRPr="00F7652C" w:rsidRDefault="009A3594" w:rsidP="00956A6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 w:rsidR="00F22A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1925</w:t>
                  </w:r>
                </w:p>
                <w:p w:rsidR="009A3594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 w:rsidR="00F22A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11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81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95E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Пьяново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Комаричского района Брянской области</w:t>
                  </w:r>
                </w:p>
                <w:p w:rsidR="009A3594" w:rsidRPr="00F22C88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 w:rsidR="00095E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095E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9A3594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095E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сержант</w:t>
                  </w:r>
                </w:p>
                <w:p w:rsidR="009A3594" w:rsidRDefault="009A3594" w:rsidP="00956A6F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Pr="00ED2E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</w:t>
                  </w:r>
                  <w:r w:rsidR="00095E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01.11.1944</w:t>
                  </w:r>
                </w:p>
                <w:p w:rsidR="009A3594" w:rsidRPr="00F22C88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Pr="00FF3DDE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072" type="#_x0000_t32" style="position:absolute;margin-left:487.35pt;margin-top:8.8pt;width:277.95pt;height:0;z-index:251706368" o:connectortype="straight" strokeweight="1.5pt"/>
        </w:pict>
      </w:r>
      <w:r w:rsidR="00AA6A46">
        <w:rPr>
          <w:rFonts w:ascii="Bahnschrift" w:hAnsi="Bahnschrift" w:cs="Tahoma"/>
          <w:sz w:val="24"/>
        </w:rPr>
        <w:tab/>
      </w:r>
    </w:p>
    <w:p w:rsidR="00AA6A46" w:rsidRDefault="000770EB" w:rsidP="00AA6A46">
      <w:pPr>
        <w:jc w:val="right"/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75" type="#_x0000_t202" style="position:absolute;left:0;text-align:left;margin-left:-4.8pt;margin-top:12.85pt;width:42.75pt;height:469.6pt;z-index:251709440" stroked="f">
            <v:textbox style="layout-flow:vertical;mso-layout-flow-alt:bottom-to-top">
              <w:txbxContent>
                <w:p w:rsidR="009A3594" w:rsidRDefault="009A3594" w:rsidP="00AA6A46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Дополнить или изменить информацию в Книге Памяти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можно через обращение </w:t>
                  </w:r>
                </w:p>
                <w:p w:rsidR="009A3594" w:rsidRPr="007D4CC4" w:rsidRDefault="009A3594" w:rsidP="00AA6A46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Игрицкую сельскую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или заполнив форму на сайте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hyperlink r:id="rId28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9A3594" w:rsidRPr="007D4CC4" w:rsidRDefault="009A3594" w:rsidP="00AA6A46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9A3594" w:rsidRDefault="009A3594" w:rsidP="00AA6A46"/>
              </w:txbxContent>
            </v:textbox>
          </v:shape>
        </w:pict>
      </w: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35349" w:rsidRDefault="00A35349" w:rsidP="008E4BC1">
      <w:pPr>
        <w:rPr>
          <w:rFonts w:ascii="Bahnschrift" w:hAnsi="Bahnschrift" w:cs="Tahoma"/>
          <w:sz w:val="24"/>
        </w:rPr>
      </w:pPr>
    </w:p>
    <w:p w:rsidR="00C9017C" w:rsidRDefault="00C9017C" w:rsidP="008E4BC1">
      <w:pPr>
        <w:rPr>
          <w:rFonts w:ascii="Bahnschrift" w:hAnsi="Bahnschrift" w:cs="Tahoma"/>
          <w:sz w:val="24"/>
        </w:rPr>
      </w:pPr>
    </w:p>
    <w:p w:rsidR="00AA6A46" w:rsidRPr="007D4CC4" w:rsidRDefault="00905BD5" w:rsidP="00AA6A46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05BD5">
        <w:rPr>
          <w:rFonts w:ascii="Bahnschrift" w:hAnsi="Bahnschrift" w:cs="Tahoma"/>
          <w:noProof/>
          <w:sz w:val="24"/>
        </w:rPr>
        <w:lastRenderedPageBreak/>
        <w:pict>
          <v:shape id="_x0000_s1087" type="#_x0000_t15" style="position:absolute;margin-left:677.8pt;margin-top:2.35pt;width:92.05pt;height:59.85pt;flip:x;z-index:251724800" fillcolor="#943634 [2405]" stroked="f">
            <v:textbox>
              <w:txbxContent>
                <w:p w:rsidR="009A3594" w:rsidRPr="000770EB" w:rsidRDefault="00195172" w:rsidP="00AA6A46">
                  <w:pPr>
                    <w:jc w:val="center"/>
                    <w:rPr>
                      <w:b/>
                      <w:color w:val="FFFFFF" w:themeColor="background1"/>
                      <w:sz w:val="96"/>
                    </w:rPr>
                  </w:pPr>
                  <w:r w:rsidRPr="000770EB">
                    <w:rPr>
                      <w:b/>
                      <w:color w:val="FFFFFF" w:themeColor="background1"/>
                      <w:sz w:val="96"/>
                    </w:rPr>
                    <w:t>М</w:t>
                  </w:r>
                </w:p>
                <w:p w:rsidR="009A3594" w:rsidRPr="00CD72D5" w:rsidRDefault="009A3594" w:rsidP="00AA6A46">
                  <w:pPr>
                    <w:jc w:val="center"/>
                    <w:rPr>
                      <w:sz w:val="96"/>
                    </w:rPr>
                  </w:pPr>
                </w:p>
              </w:txbxContent>
            </v:textbox>
          </v:shape>
        </w:pict>
      </w:r>
      <w:r w:rsidR="00AA6A46" w:rsidRPr="007D4CC4">
        <w:rPr>
          <w:rFonts w:ascii="Times New Roman" w:hAnsi="Times New Roman" w:cs="Times New Roman"/>
          <w:b/>
          <w:sz w:val="24"/>
        </w:rPr>
        <w:t>Книга Памяти</w:t>
      </w:r>
      <w:r w:rsidR="00665A5C" w:rsidRPr="007D4CC4">
        <w:rPr>
          <w:rFonts w:ascii="Times New Roman" w:hAnsi="Times New Roman" w:cs="Times New Roman"/>
          <w:b/>
          <w:sz w:val="24"/>
        </w:rPr>
        <w:t>,</w:t>
      </w:r>
      <w:r w:rsidR="00095E56">
        <w:rPr>
          <w:rFonts w:ascii="Times New Roman" w:hAnsi="Times New Roman" w:cs="Times New Roman"/>
          <w:b/>
          <w:sz w:val="24"/>
        </w:rPr>
        <w:t xml:space="preserve"> с</w:t>
      </w:r>
      <w:r w:rsidR="0081163A">
        <w:rPr>
          <w:rFonts w:ascii="Times New Roman" w:hAnsi="Times New Roman" w:cs="Times New Roman"/>
          <w:b/>
          <w:sz w:val="24"/>
        </w:rPr>
        <w:t>.</w:t>
      </w:r>
      <w:r w:rsidR="0038162C">
        <w:rPr>
          <w:rFonts w:ascii="Times New Roman" w:hAnsi="Times New Roman" w:cs="Times New Roman"/>
          <w:b/>
          <w:sz w:val="24"/>
        </w:rPr>
        <w:t xml:space="preserve"> </w:t>
      </w:r>
      <w:r w:rsidR="00095E56">
        <w:rPr>
          <w:rFonts w:ascii="Times New Roman" w:hAnsi="Times New Roman" w:cs="Times New Roman"/>
          <w:b/>
          <w:sz w:val="24"/>
        </w:rPr>
        <w:t>Пьяново</w:t>
      </w:r>
      <w:r w:rsidR="00AA6A46">
        <w:rPr>
          <w:noProof/>
        </w:rPr>
        <w:drawing>
          <wp:inline distT="0" distB="0" distL="0" distR="0">
            <wp:extent cx="218456" cy="184837"/>
            <wp:effectExtent l="19050" t="0" r="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0829" t="25018" r="40210" b="309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311" cy="19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A46" w:rsidRDefault="00905BD5" w:rsidP="00AA6A46">
      <w:pPr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86" type="#_x0000_t202" style="position:absolute;margin-left:39.35pt;margin-top:23.65pt;width:707.9pt;height:478.45pt;z-index:251723776" strokecolor="white [3212]">
            <v:textbox style="mso-next-textbox:#_x0000_s1086">
              <w:txbxContent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МОЛОЧАЕВ ДМИТРИЙ ИВАНОВИЧ</w:t>
                  </w:r>
                </w:p>
                <w:p w:rsidR="009A3594" w:rsidRPr="00F7652C" w:rsidRDefault="009A3594" w:rsidP="00956A6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 w:rsidR="00095E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1922</w:t>
                  </w:r>
                </w:p>
                <w:p w:rsidR="009A3594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 w:rsidR="00095E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11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81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95E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Пьяново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Комаричского района Брянской области</w:t>
                  </w:r>
                </w:p>
                <w:p w:rsidR="009A3594" w:rsidRPr="00F22C88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 w:rsidR="00095E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095E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9A3594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="00095E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рядовой</w:t>
                  </w:r>
                </w:p>
                <w:p w:rsidR="009A3594" w:rsidRDefault="009A3594" w:rsidP="00956A6F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Pr="00ED2E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</w:t>
                  </w:r>
                  <w:r w:rsidR="00095E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_._.1941</w:t>
                  </w:r>
                </w:p>
                <w:p w:rsidR="009A3594" w:rsidRPr="00F22C88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8162C" w:rsidRDefault="0038162C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МОЛОЧНИКОВ ЕГОР АКИМОВИЧ</w:t>
                  </w:r>
                </w:p>
                <w:p w:rsidR="009A3594" w:rsidRPr="00F7652C" w:rsidRDefault="009A3594" w:rsidP="00956A6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 w:rsidR="00095E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1909</w:t>
                  </w:r>
                </w:p>
                <w:p w:rsidR="009A3594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 w:rsidR="00095E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11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81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95E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Пьяново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Комаричского района Брянской области</w:t>
                  </w:r>
                </w:p>
                <w:p w:rsidR="009A3594" w:rsidRPr="00F22C88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 w:rsidR="00095E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095E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9A3594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095E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рядовой</w:t>
                  </w:r>
                </w:p>
                <w:p w:rsidR="009A3594" w:rsidRDefault="009A3594" w:rsidP="00956A6F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Pr="00ED2E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</w:t>
                  </w:r>
                  <w:r w:rsidR="00095E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23.01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.1944</w:t>
                  </w:r>
                </w:p>
                <w:p w:rsidR="009A3594" w:rsidRPr="0038162C" w:rsidRDefault="009A3594" w:rsidP="0038162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085" type="#_x0000_t202" style="position:absolute;margin-left:-16.8pt;margin-top:18.85pt;width:42.75pt;height:503.15pt;z-index:251722752" stroked="f">
            <v:textbox style="layout-flow:vertical;mso-layout-flow-alt:bottom-to-top">
              <w:txbxContent>
                <w:p w:rsidR="009A3594" w:rsidRDefault="009A3594" w:rsidP="00AA6A46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Дополнить или изменить информацию в Книге Памяти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можно через обращение </w:t>
                  </w:r>
                </w:p>
                <w:p w:rsidR="009A3594" w:rsidRPr="007D4CC4" w:rsidRDefault="009A3594" w:rsidP="00AA6A46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Игрицкую сельскую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или заполнив форму на сайте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hyperlink r:id="rId29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9A3594" w:rsidRPr="007D4CC4" w:rsidRDefault="009A3594" w:rsidP="00AA6A46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9A3594" w:rsidRDefault="009A3594" w:rsidP="00AA6A46"/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084" type="#_x0000_t32" style="position:absolute;margin-left:-7.55pt;margin-top:8.8pt;width:277.95pt;height:0;z-index:251721728" o:connectortype="straight" strokeweight="1.5pt"/>
        </w:pict>
      </w: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rPr>
          <w:rFonts w:ascii="Bahnschrift" w:hAnsi="Bahnschrift" w:cs="Tahoma"/>
          <w:sz w:val="24"/>
        </w:rPr>
      </w:pPr>
    </w:p>
    <w:p w:rsidR="00C9017C" w:rsidRDefault="00C9017C" w:rsidP="00AA6A46">
      <w:pPr>
        <w:rPr>
          <w:rFonts w:ascii="Bahnschrift" w:hAnsi="Bahnschrift" w:cs="Tahoma"/>
          <w:sz w:val="24"/>
        </w:rPr>
      </w:pPr>
    </w:p>
    <w:p w:rsidR="008E4BC1" w:rsidRDefault="008E4BC1" w:rsidP="00AA6A46">
      <w:pPr>
        <w:rPr>
          <w:rFonts w:ascii="Bahnschrift" w:hAnsi="Bahnschrift" w:cs="Tahoma"/>
          <w:sz w:val="24"/>
        </w:rPr>
      </w:pPr>
    </w:p>
    <w:p w:rsidR="00AA6A46" w:rsidRPr="007D4CC4" w:rsidRDefault="00905BD5" w:rsidP="008B7BAB">
      <w:pPr>
        <w:tabs>
          <w:tab w:val="left" w:pos="884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pict>
          <v:shape id="_x0000_s1078" type="#_x0000_t15" style="position:absolute;left:0;text-align:left;margin-left:-16.8pt;margin-top:-13.55pt;width:92.05pt;height:58.35pt;z-index:251713536" fillcolor="#943634 [2405]" stroked="f">
            <v:textbox>
              <w:txbxContent>
                <w:p w:rsidR="009A3594" w:rsidRPr="000770EB" w:rsidRDefault="00195172" w:rsidP="00AA6A46">
                  <w:pPr>
                    <w:jc w:val="center"/>
                    <w:rPr>
                      <w:b/>
                      <w:color w:val="FFFFFF" w:themeColor="background1"/>
                      <w:sz w:val="96"/>
                    </w:rPr>
                  </w:pPr>
                  <w:r w:rsidRPr="000770EB">
                    <w:rPr>
                      <w:b/>
                      <w:color w:val="FFFFFF" w:themeColor="background1"/>
                      <w:sz w:val="96"/>
                    </w:rPr>
                    <w:t>М</w:t>
                  </w:r>
                </w:p>
                <w:p w:rsidR="009A3594" w:rsidRPr="00CD72D5" w:rsidRDefault="009A3594" w:rsidP="00AA6A46">
                  <w:pPr>
                    <w:jc w:val="center"/>
                    <w:rPr>
                      <w:sz w:val="96"/>
                    </w:rPr>
                  </w:pPr>
                </w:p>
              </w:txbxContent>
            </v:textbox>
          </v:shape>
        </w:pict>
      </w:r>
      <w:r w:rsidR="00665A5C">
        <w:rPr>
          <w:rFonts w:ascii="Times New Roman" w:hAnsi="Times New Roman" w:cs="Times New Roman"/>
          <w:b/>
          <w:sz w:val="24"/>
        </w:rPr>
        <w:t xml:space="preserve">                 Книга Памяти, </w:t>
      </w:r>
      <w:r w:rsidR="00095E56">
        <w:rPr>
          <w:rFonts w:ascii="Times New Roman" w:hAnsi="Times New Roman" w:cs="Times New Roman"/>
          <w:b/>
          <w:sz w:val="24"/>
        </w:rPr>
        <w:t>с</w:t>
      </w:r>
      <w:r w:rsidR="008E4BC1">
        <w:rPr>
          <w:rFonts w:ascii="Times New Roman" w:hAnsi="Times New Roman" w:cs="Times New Roman"/>
          <w:b/>
          <w:sz w:val="24"/>
        </w:rPr>
        <w:t xml:space="preserve">. </w:t>
      </w:r>
      <w:r w:rsidR="00095E56">
        <w:rPr>
          <w:rFonts w:ascii="Times New Roman" w:hAnsi="Times New Roman" w:cs="Times New Roman"/>
          <w:b/>
          <w:sz w:val="24"/>
        </w:rPr>
        <w:t>Пьяново</w:t>
      </w:r>
      <w:r w:rsidR="00AA6A46">
        <w:rPr>
          <w:noProof/>
        </w:rPr>
        <w:drawing>
          <wp:inline distT="0" distB="0" distL="0" distR="0">
            <wp:extent cx="213568" cy="180701"/>
            <wp:effectExtent l="19050" t="0" r="0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0829" t="25018" r="40210" b="309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195" cy="18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A46" w:rsidRDefault="00905BD5" w:rsidP="00AA6A46">
      <w:pPr>
        <w:tabs>
          <w:tab w:val="right" w:pos="15398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77" type="#_x0000_t202" style="position:absolute;margin-left:45.9pt;margin-top:22pt;width:719.4pt;height:487.05pt;z-index:251712512" stroked="f">
            <v:textbox>
              <w:txbxContent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МОЛОЧНИКОВ ИВАН КАРПОВИЧ</w:t>
                  </w:r>
                </w:p>
                <w:p w:rsidR="009A3594" w:rsidRPr="00F7652C" w:rsidRDefault="009A3594" w:rsidP="00956A6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 w:rsidR="00095E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807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898</w:t>
                  </w:r>
                </w:p>
                <w:p w:rsidR="009A3594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 w:rsidR="00807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11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81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07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Пьяново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Комаричского района Брянской области</w:t>
                  </w:r>
                </w:p>
                <w:p w:rsidR="009A3594" w:rsidRPr="00F22C88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 w:rsidR="00807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807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9A3594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807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рядовой</w:t>
                  </w:r>
                </w:p>
                <w:p w:rsidR="009A3594" w:rsidRDefault="009A3594" w:rsidP="00956A6F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Pr="00ED2E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</w:t>
                  </w:r>
                  <w:r w:rsidR="00807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_.03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.1944</w:t>
                  </w:r>
                </w:p>
                <w:p w:rsidR="009A3594" w:rsidRPr="00F22C88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9A3594" w:rsidRDefault="009A3594" w:rsidP="00956A6F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8162C" w:rsidRDefault="0038162C" w:rsidP="00956A6F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МОЛЧАНОВ ИВАН СЕМЕНОВИЧ</w:t>
                  </w:r>
                </w:p>
                <w:p w:rsidR="009A3594" w:rsidRPr="00F7652C" w:rsidRDefault="009A3594" w:rsidP="00956A6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 w:rsidR="00807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1915</w:t>
                  </w:r>
                </w:p>
                <w:p w:rsidR="009A3594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 w:rsidR="00807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11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81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07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Пьяново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Комаричского района Брянской области</w:t>
                  </w:r>
                </w:p>
                <w:p w:rsidR="009A3594" w:rsidRPr="00F22C88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 w:rsidR="00807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807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9A3594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807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рядовой</w:t>
                  </w:r>
                </w:p>
                <w:p w:rsidR="009A3594" w:rsidRDefault="009A3594" w:rsidP="00956A6F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="00807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 25.01.1944</w:t>
                  </w:r>
                </w:p>
                <w:p w:rsidR="009A3594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42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bookmarkStart w:id="1" w:name="_Hlk152189882"/>
                  <w:r w:rsidR="008074C4"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bookmarkEnd w:id="1"/>
                <w:p w:rsidR="009A3594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3594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3594" w:rsidRPr="00F22C88" w:rsidRDefault="009A3594" w:rsidP="00956A6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3594" w:rsidRDefault="009A3594" w:rsidP="00956A6F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3594" w:rsidRPr="00FF3DDE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076" type="#_x0000_t32" style="position:absolute;margin-left:487.35pt;margin-top:8.8pt;width:277.95pt;height:0;z-index:251711488" o:connectortype="straight" strokeweight="1.5pt"/>
        </w:pict>
      </w:r>
      <w:r w:rsidR="00AA6A46">
        <w:rPr>
          <w:rFonts w:ascii="Bahnschrift" w:hAnsi="Bahnschrift" w:cs="Tahoma"/>
          <w:sz w:val="24"/>
        </w:rPr>
        <w:tab/>
      </w:r>
    </w:p>
    <w:p w:rsidR="00AA6A46" w:rsidRDefault="000770EB" w:rsidP="00AA6A46">
      <w:pPr>
        <w:jc w:val="right"/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79" type="#_x0000_t202" style="position:absolute;left:0;text-align:left;margin-left:-4.8pt;margin-top:6.1pt;width:42.75pt;height:463.2pt;z-index:251714560" stroked="f">
            <v:textbox style="layout-flow:vertical;mso-layout-flow-alt:bottom-to-top">
              <w:txbxContent>
                <w:p w:rsidR="009A3594" w:rsidRDefault="009A3594" w:rsidP="00AA6A46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Дополнить или изменить информацию в Книге Памяти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можно через обращение </w:t>
                  </w:r>
                </w:p>
                <w:p w:rsidR="009A3594" w:rsidRPr="007D4CC4" w:rsidRDefault="009A3594" w:rsidP="00AA6A46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Игрицкую сельскую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или заполнив форму на сайте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hyperlink r:id="rId30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9A3594" w:rsidRPr="007D4CC4" w:rsidRDefault="009A3594" w:rsidP="00AA6A46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9A3594" w:rsidRDefault="009A3594" w:rsidP="00AA6A46"/>
              </w:txbxContent>
            </v:textbox>
          </v:shape>
        </w:pict>
      </w: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35349" w:rsidRDefault="00A35349" w:rsidP="008E4BC1">
      <w:pPr>
        <w:rPr>
          <w:rFonts w:ascii="Bahnschrift" w:hAnsi="Bahnschrift" w:cs="Tahoma"/>
          <w:sz w:val="24"/>
        </w:rPr>
      </w:pPr>
    </w:p>
    <w:p w:rsidR="00C9017C" w:rsidRDefault="00C9017C" w:rsidP="008E4BC1">
      <w:pPr>
        <w:rPr>
          <w:rFonts w:ascii="Bahnschrift" w:hAnsi="Bahnschrift" w:cs="Tahoma"/>
          <w:sz w:val="24"/>
        </w:rPr>
      </w:pPr>
    </w:p>
    <w:p w:rsidR="00AA6A46" w:rsidRPr="007D4CC4" w:rsidRDefault="00905BD5" w:rsidP="00AA6A46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05BD5">
        <w:rPr>
          <w:rFonts w:ascii="Bahnschrift" w:hAnsi="Bahnschrift" w:cs="Tahoma"/>
          <w:noProof/>
          <w:sz w:val="24"/>
        </w:rPr>
        <w:lastRenderedPageBreak/>
        <w:pict>
          <v:shape id="_x0000_s1091" type="#_x0000_t15" style="position:absolute;margin-left:677.8pt;margin-top:2.35pt;width:92.05pt;height:56.9pt;flip:x;z-index:251729920" fillcolor="#943634 [2405]" stroked="f">
            <v:textbox>
              <w:txbxContent>
                <w:p w:rsidR="009A3594" w:rsidRPr="000770EB" w:rsidRDefault="00195172" w:rsidP="00AA6A46">
                  <w:pPr>
                    <w:jc w:val="center"/>
                    <w:rPr>
                      <w:b/>
                      <w:color w:val="FFFFFF" w:themeColor="background1"/>
                      <w:sz w:val="96"/>
                    </w:rPr>
                  </w:pPr>
                  <w:r w:rsidRPr="000770EB">
                    <w:rPr>
                      <w:b/>
                      <w:color w:val="FFFFFF" w:themeColor="background1"/>
                      <w:sz w:val="96"/>
                    </w:rPr>
                    <w:t>Т</w:t>
                  </w:r>
                </w:p>
                <w:p w:rsidR="009A3594" w:rsidRPr="00CD72D5" w:rsidRDefault="009A3594" w:rsidP="00AA6A46">
                  <w:pPr>
                    <w:jc w:val="center"/>
                    <w:rPr>
                      <w:sz w:val="96"/>
                    </w:rPr>
                  </w:pPr>
                </w:p>
              </w:txbxContent>
            </v:textbox>
          </v:shape>
        </w:pict>
      </w:r>
      <w:r w:rsidR="00665A5C">
        <w:rPr>
          <w:rFonts w:ascii="Times New Roman" w:hAnsi="Times New Roman" w:cs="Times New Roman"/>
          <w:b/>
          <w:sz w:val="24"/>
        </w:rPr>
        <w:t xml:space="preserve">Книга Памяти, </w:t>
      </w:r>
      <w:r w:rsidR="008074C4">
        <w:rPr>
          <w:rFonts w:ascii="Times New Roman" w:hAnsi="Times New Roman" w:cs="Times New Roman"/>
          <w:b/>
          <w:sz w:val="24"/>
        </w:rPr>
        <w:t>с</w:t>
      </w:r>
      <w:r w:rsidR="0081163A">
        <w:rPr>
          <w:rFonts w:ascii="Times New Roman" w:hAnsi="Times New Roman" w:cs="Times New Roman"/>
          <w:b/>
          <w:sz w:val="24"/>
        </w:rPr>
        <w:t>.</w:t>
      </w:r>
      <w:r w:rsidR="0038162C">
        <w:rPr>
          <w:rFonts w:ascii="Times New Roman" w:hAnsi="Times New Roman" w:cs="Times New Roman"/>
          <w:b/>
          <w:sz w:val="24"/>
        </w:rPr>
        <w:t xml:space="preserve"> </w:t>
      </w:r>
      <w:r w:rsidR="008074C4">
        <w:rPr>
          <w:rFonts w:ascii="Times New Roman" w:hAnsi="Times New Roman" w:cs="Times New Roman"/>
          <w:b/>
          <w:sz w:val="24"/>
        </w:rPr>
        <w:t>Пьяново</w:t>
      </w:r>
      <w:r w:rsidR="00AA6A46">
        <w:rPr>
          <w:noProof/>
        </w:rPr>
        <w:drawing>
          <wp:inline distT="0" distB="0" distL="0" distR="0">
            <wp:extent cx="218456" cy="184837"/>
            <wp:effectExtent l="19050" t="0" r="0" b="0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0829" t="25018" r="40210" b="309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311" cy="19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A46" w:rsidRDefault="00905BD5" w:rsidP="00AA6A46">
      <w:pPr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90" type="#_x0000_t202" style="position:absolute;margin-left:39.35pt;margin-top:23.65pt;width:707.9pt;height:478.45pt;z-index:251728896" strokecolor="white [3212]">
            <v:textbox style="mso-next-textbox:#_x0000_s1090">
              <w:txbxContent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ТОРШИН АФАНАСИЙ ГЛЕБОВИЧ</w:t>
                  </w:r>
                </w:p>
                <w:p w:rsidR="009A3594" w:rsidRPr="00F7652C" w:rsidRDefault="009A3594" w:rsidP="00B202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 w:rsidR="001951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1909</w:t>
                  </w:r>
                </w:p>
                <w:p w:rsidR="009A3594" w:rsidRDefault="009A3594" w:rsidP="00B202C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 w:rsidR="001951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11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81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951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Пьяново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Комаричского района Брянской области</w:t>
                  </w:r>
                </w:p>
                <w:p w:rsidR="009A3594" w:rsidRPr="00F22C88" w:rsidRDefault="009A3594" w:rsidP="00B202C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 w:rsidR="001951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B202C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1951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9A3594" w:rsidRDefault="009A3594" w:rsidP="00B202C6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B202C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1951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ст. лейтенант</w:t>
                  </w:r>
                </w:p>
                <w:p w:rsidR="009A3594" w:rsidRDefault="009A3594" w:rsidP="00B202C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Default="009A3594" w:rsidP="00B202C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Pr="00ED2E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</w:t>
                  </w:r>
                  <w:r w:rsidR="001951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15. 08.1945</w:t>
                  </w:r>
                </w:p>
                <w:p w:rsidR="009A3594" w:rsidRPr="00F22C88" w:rsidRDefault="009A3594" w:rsidP="00B202C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3594" w:rsidRPr="00D34622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ТРУСОВ ВЛАДИМИР ИВАНОВИЧ</w:t>
                  </w:r>
                </w:p>
                <w:p w:rsidR="009A3594" w:rsidRPr="00F7652C" w:rsidRDefault="009A3594" w:rsidP="00D3462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1921</w:t>
                  </w:r>
                </w:p>
                <w:p w:rsidR="009A3594" w:rsidRDefault="009A3594" w:rsidP="00D3462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 w:rsidR="00811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</w:t>
                  </w:r>
                  <w:r w:rsidR="00381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951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Пьяново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Комаричского района Брянской области</w:t>
                  </w:r>
                </w:p>
                <w:p w:rsidR="009A3594" w:rsidRPr="00F22C88" w:rsidRDefault="009A3594" w:rsidP="00D3462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 w:rsidR="001951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D3462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1951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9A3594" w:rsidRDefault="009A3594" w:rsidP="00D3462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D3462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1951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мл</w:t>
                  </w:r>
                  <w:proofErr w:type="gramStart"/>
                  <w:r w:rsidR="001951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="001951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1951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proofErr w:type="gramEnd"/>
                  <w:r w:rsidR="001951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ейтенант</w:t>
                  </w:r>
                </w:p>
                <w:p w:rsidR="009A3594" w:rsidRDefault="009A3594" w:rsidP="00D34622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Default="009A3594" w:rsidP="00D3462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Pr="00ED2E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</w:t>
                  </w:r>
                  <w:r w:rsidR="001951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25.03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.1945</w:t>
                  </w:r>
                </w:p>
                <w:p w:rsidR="009A3594" w:rsidRPr="00F22C88" w:rsidRDefault="009A3594" w:rsidP="00D3462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и Брасовского районов Брянской области</w:t>
                  </w:r>
                </w:p>
                <w:p w:rsidR="009A3594" w:rsidRDefault="009A3594" w:rsidP="00AA6A46"/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089" type="#_x0000_t202" style="position:absolute;margin-left:-16.8pt;margin-top:18.85pt;width:42.75pt;height:503.15pt;z-index:251727872" stroked="f">
            <v:textbox style="layout-flow:vertical;mso-layout-flow-alt:bottom-to-top">
              <w:txbxContent>
                <w:p w:rsidR="009A3594" w:rsidRDefault="009A3594" w:rsidP="00AA6A46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Дополнить или изменить информацию в Книге Памяти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можно через обращение </w:t>
                  </w:r>
                </w:p>
                <w:p w:rsidR="009A3594" w:rsidRPr="007D4CC4" w:rsidRDefault="009A3594" w:rsidP="00AA6A46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Игрицкую сельскую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или заполнив форму на сайте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hyperlink r:id="rId31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9A3594" w:rsidRPr="007D4CC4" w:rsidRDefault="009A3594" w:rsidP="00AA6A46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9A3594" w:rsidRDefault="009A3594" w:rsidP="00AA6A46"/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088" type="#_x0000_t32" style="position:absolute;margin-left:-7.55pt;margin-top:8.8pt;width:277.95pt;height:0;z-index:251726848" o:connectortype="straight" strokeweight="1.5pt"/>
        </w:pict>
      </w: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C9017C" w:rsidRDefault="00C9017C" w:rsidP="00AA6A46">
      <w:pPr>
        <w:jc w:val="right"/>
        <w:rPr>
          <w:rFonts w:ascii="Bahnschrift" w:hAnsi="Bahnschrift" w:cs="Tahoma"/>
          <w:sz w:val="24"/>
        </w:rPr>
      </w:pPr>
    </w:p>
    <w:p w:rsidR="00A35349" w:rsidRDefault="00A35349" w:rsidP="008E4BC1">
      <w:pPr>
        <w:rPr>
          <w:rFonts w:ascii="Bahnschrift" w:hAnsi="Bahnschrift" w:cs="Tahoma"/>
          <w:sz w:val="24"/>
        </w:rPr>
      </w:pPr>
    </w:p>
    <w:p w:rsidR="00AA6A46" w:rsidRPr="007D4CC4" w:rsidRDefault="00905BD5" w:rsidP="00CE060E">
      <w:pPr>
        <w:tabs>
          <w:tab w:val="left" w:pos="884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905BD5">
        <w:rPr>
          <w:rFonts w:ascii="Bahnschrift" w:hAnsi="Bahnschrift" w:cs="Tahoma"/>
          <w:noProof/>
          <w:sz w:val="24"/>
        </w:rPr>
        <w:lastRenderedPageBreak/>
        <w:pict>
          <v:shape id="_x0000_s1095" type="#_x0000_t15" style="position:absolute;left:0;text-align:left;margin-left:-12.85pt;margin-top:-13.55pt;width:92.05pt;height:60.05pt;z-index:251735040" fillcolor="#943634 [2405]" stroked="f">
            <v:textbox>
              <w:txbxContent>
                <w:p w:rsidR="009A3594" w:rsidRPr="000770EB" w:rsidRDefault="00195172" w:rsidP="00AA6A46">
                  <w:pPr>
                    <w:jc w:val="center"/>
                    <w:rPr>
                      <w:b/>
                      <w:color w:val="FFFFFF" w:themeColor="background1"/>
                      <w:sz w:val="96"/>
                    </w:rPr>
                  </w:pPr>
                  <w:r w:rsidRPr="000770EB">
                    <w:rPr>
                      <w:b/>
                      <w:color w:val="FFFFFF" w:themeColor="background1"/>
                      <w:sz w:val="96"/>
                    </w:rPr>
                    <w:t>Я</w:t>
                  </w:r>
                </w:p>
                <w:p w:rsidR="009A3594" w:rsidRPr="00CD72D5" w:rsidRDefault="009A3594" w:rsidP="00AA6A46">
                  <w:pPr>
                    <w:jc w:val="center"/>
                    <w:rPr>
                      <w:sz w:val="96"/>
                    </w:rPr>
                  </w:pPr>
                </w:p>
              </w:txbxContent>
            </v:textbox>
          </v:shape>
        </w:pict>
      </w:r>
      <w:r w:rsidR="00665A5C">
        <w:rPr>
          <w:rFonts w:ascii="Times New Roman" w:hAnsi="Times New Roman" w:cs="Times New Roman"/>
          <w:b/>
          <w:sz w:val="24"/>
        </w:rPr>
        <w:t xml:space="preserve">                 Книга Памяти, </w:t>
      </w:r>
      <w:r w:rsidR="00195172">
        <w:rPr>
          <w:rFonts w:ascii="Times New Roman" w:hAnsi="Times New Roman" w:cs="Times New Roman"/>
          <w:b/>
          <w:sz w:val="24"/>
        </w:rPr>
        <w:t>с</w:t>
      </w:r>
      <w:r w:rsidR="0081163A">
        <w:rPr>
          <w:rFonts w:ascii="Times New Roman" w:hAnsi="Times New Roman" w:cs="Times New Roman"/>
          <w:b/>
          <w:sz w:val="24"/>
        </w:rPr>
        <w:t>.</w:t>
      </w:r>
      <w:r w:rsidR="0038162C">
        <w:rPr>
          <w:rFonts w:ascii="Times New Roman" w:hAnsi="Times New Roman" w:cs="Times New Roman"/>
          <w:b/>
          <w:sz w:val="24"/>
        </w:rPr>
        <w:t xml:space="preserve"> </w:t>
      </w:r>
      <w:r w:rsidR="00195172">
        <w:rPr>
          <w:rFonts w:ascii="Times New Roman" w:hAnsi="Times New Roman" w:cs="Times New Roman"/>
          <w:b/>
          <w:sz w:val="24"/>
        </w:rPr>
        <w:t>Пьяново</w:t>
      </w:r>
      <w:r w:rsidR="00AA6A46">
        <w:rPr>
          <w:noProof/>
        </w:rPr>
        <w:drawing>
          <wp:inline distT="0" distB="0" distL="0" distR="0">
            <wp:extent cx="213568" cy="180701"/>
            <wp:effectExtent l="19050" t="0" r="0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0829" t="25018" r="40210" b="309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195" cy="18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A46" w:rsidRDefault="00905BD5" w:rsidP="00AA6A46">
      <w:pPr>
        <w:tabs>
          <w:tab w:val="right" w:pos="15398"/>
        </w:tabs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93" type="#_x0000_t202" style="position:absolute;margin-left:45.9pt;margin-top:22pt;width:719.4pt;height:487.05pt;z-index:251732992" stroked="f">
            <v:textbox>
              <w:txbxContent>
                <w:p w:rsidR="009A3594" w:rsidRDefault="009A3594" w:rsidP="00AA6A4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8"/>
                    </w:rPr>
                    <w:t>ЯКИМЕНКО АЛЕКСЕЙ ИЛЬИЧ</w:t>
                  </w:r>
                </w:p>
                <w:p w:rsidR="009A3594" w:rsidRPr="00F7652C" w:rsidRDefault="009A3594" w:rsidP="008714D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Дата рождения: </w:t>
                  </w:r>
                  <w:r w:rsidR="00807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1913</w:t>
                  </w:r>
                </w:p>
                <w:p w:rsidR="009A3594" w:rsidRDefault="009A3594" w:rsidP="008714D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5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рождения: </w:t>
                  </w:r>
                  <w:r w:rsidR="00807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11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816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07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Пьяново </w:t>
                  </w:r>
                  <w:r w:rsidRPr="00F765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Комаричского района Брянской области</w:t>
                  </w:r>
                </w:p>
                <w:p w:rsidR="009A3594" w:rsidRPr="00F22C88" w:rsidRDefault="009A3594" w:rsidP="008714D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призыва:</w:t>
                  </w:r>
                  <w:r w:rsidR="008074C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8714D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призыва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807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074C4"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 Комаричского района Брянской области</w:t>
                  </w:r>
                </w:p>
                <w:p w:rsidR="009A3594" w:rsidRDefault="009A3594" w:rsidP="008714DE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службы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Pr="00F22C88" w:rsidRDefault="009A3594" w:rsidP="008714D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Воинское звание</w:t>
                  </w:r>
                  <w:r w:rsidRPr="00B9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807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рядовой</w:t>
                  </w:r>
                </w:p>
                <w:p w:rsidR="009A3594" w:rsidRDefault="009A3594" w:rsidP="008714DE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Награды: </w:t>
                  </w:r>
                  <w:r w:rsidRPr="00F2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  <w:p w:rsidR="009A3594" w:rsidRDefault="009A3594" w:rsidP="0038162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Судьба: </w:t>
                  </w:r>
                  <w:r w:rsidRPr="00ED2E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погиб</w:t>
                  </w:r>
                  <w:r w:rsidR="008074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16</w:t>
                  </w:r>
                  <w:r w:rsidR="001951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.1944</w:t>
                  </w:r>
                  <w:r w:rsidR="001951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gramStart"/>
                  <w:r w:rsidR="001951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Похоронен</w:t>
                  </w:r>
                  <w:proofErr w:type="gramEnd"/>
                  <w:r w:rsidR="001951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с. Якимовичи, Калининковичский </w:t>
                  </w:r>
                  <w:proofErr w:type="spellStart"/>
                  <w:r w:rsidR="001951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р-он</w:t>
                  </w:r>
                  <w:proofErr w:type="spellEnd"/>
                  <w:r w:rsidR="001951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Гомельская обл.</w:t>
                  </w:r>
                </w:p>
                <w:p w:rsidR="008074C4" w:rsidRPr="00774258" w:rsidRDefault="009A3594" w:rsidP="0038162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Источник: </w:t>
                  </w:r>
                  <w:r w:rsidR="008074C4" w:rsidRPr="007742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Книга Памяти: </w:t>
                  </w:r>
                  <w:proofErr w:type="gramStart"/>
                  <w:r w:rsidR="008074C4" w:rsidRPr="007742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Брянская</w:t>
                  </w:r>
                  <w:proofErr w:type="gramEnd"/>
                  <w:r w:rsidR="008074C4" w:rsidRPr="007742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обл.- Брянск: Издательство Брянского педагогического института им. И.Г. Петровского, 1995. Т.6</w:t>
                  </w:r>
                </w:p>
                <w:p w:rsidR="009A3594" w:rsidRPr="00FF3DDE" w:rsidRDefault="009A3594" w:rsidP="00AA6A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Bahnschrift" w:hAnsi="Bahnschrift" w:cs="Tahoma"/>
          <w:noProof/>
          <w:sz w:val="24"/>
        </w:rPr>
        <w:pict>
          <v:shape id="_x0000_s1092" type="#_x0000_t32" style="position:absolute;margin-left:487.35pt;margin-top:8.8pt;width:277.95pt;height:0;z-index:251731968" o:connectortype="straight" strokeweight="1.5pt"/>
        </w:pict>
      </w:r>
      <w:r w:rsidR="00AA6A46">
        <w:rPr>
          <w:rFonts w:ascii="Bahnschrift" w:hAnsi="Bahnschrift" w:cs="Tahoma"/>
          <w:sz w:val="24"/>
        </w:rPr>
        <w:tab/>
      </w:r>
    </w:p>
    <w:p w:rsidR="00AA6A46" w:rsidRDefault="000770EB" w:rsidP="00AA6A46">
      <w:pPr>
        <w:jc w:val="right"/>
        <w:rPr>
          <w:rFonts w:ascii="Bahnschrift" w:hAnsi="Bahnschrift" w:cs="Tahoma"/>
          <w:sz w:val="24"/>
        </w:rPr>
      </w:pPr>
      <w:r>
        <w:rPr>
          <w:rFonts w:ascii="Bahnschrift" w:hAnsi="Bahnschrift" w:cs="Tahoma"/>
          <w:noProof/>
          <w:sz w:val="24"/>
        </w:rPr>
        <w:pict>
          <v:shape id="_x0000_s1094" type="#_x0000_t202" style="position:absolute;left:0;text-align:left;margin-left:-4.8pt;margin-top:13.6pt;width:42.75pt;height:460.5pt;z-index:251734016" stroked="f">
            <v:textbox style="layout-flow:vertical;mso-layout-flow-alt:bottom-to-top">
              <w:txbxContent>
                <w:p w:rsidR="009A3594" w:rsidRDefault="009A3594" w:rsidP="00AA6A46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Дополнить или изменить информацию в Книге Памяти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можно через обращение </w:t>
                  </w:r>
                </w:p>
                <w:p w:rsidR="009A3594" w:rsidRPr="007D4CC4" w:rsidRDefault="009A3594" w:rsidP="00AA6A46">
                  <w:pPr>
                    <w:tabs>
                      <w:tab w:val="left" w:pos="884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Игрицкую сельскую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администрацию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D4CC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или заполнив форму на сайте</w:t>
                  </w:r>
                  <w:r w:rsidR="0081163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hyperlink r:id="rId32" w:history="1"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https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://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malaya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-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rodina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.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  <w:lang w:val="en-US"/>
                      </w:rPr>
                      <w:t>ru</w:t>
                    </w:r>
                    <w:r w:rsidRPr="007D4CC4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sz w:val="18"/>
                        <w:szCs w:val="18"/>
                      </w:rPr>
                      <w:t>/</w:t>
                    </w:r>
                  </w:hyperlink>
                </w:p>
                <w:p w:rsidR="009A3594" w:rsidRPr="007D4CC4" w:rsidRDefault="009A3594" w:rsidP="00AA6A46">
                  <w:pPr>
                    <w:rPr>
                      <w:rFonts w:ascii="Bahnschrift" w:hAnsi="Bahnschrift" w:cs="Tahoma"/>
                      <w:sz w:val="18"/>
                    </w:rPr>
                  </w:pPr>
                </w:p>
                <w:p w:rsidR="009A3594" w:rsidRDefault="009A3594" w:rsidP="00AA6A46"/>
              </w:txbxContent>
            </v:textbox>
          </v:shape>
        </w:pict>
      </w: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A6A46" w:rsidRDefault="00AA6A46" w:rsidP="00AA6A46">
      <w:pPr>
        <w:jc w:val="right"/>
        <w:rPr>
          <w:rFonts w:ascii="Bahnschrift" w:hAnsi="Bahnschrift" w:cs="Tahoma"/>
          <w:sz w:val="24"/>
        </w:rPr>
      </w:pPr>
    </w:p>
    <w:p w:rsidR="00A35349" w:rsidRDefault="00A35349" w:rsidP="008E4BC1">
      <w:pPr>
        <w:rPr>
          <w:rFonts w:ascii="Bahnschrift" w:hAnsi="Bahnschrift" w:cs="Tahoma"/>
          <w:sz w:val="24"/>
        </w:rPr>
      </w:pPr>
    </w:p>
    <w:p w:rsidR="00FF1F64" w:rsidRPr="00E838BF" w:rsidRDefault="00FF1F64" w:rsidP="00E838BF">
      <w:pPr>
        <w:tabs>
          <w:tab w:val="left" w:pos="884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FF1F64" w:rsidRPr="00E838BF" w:rsidSect="00FF3D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altName w:val="Arial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3EE7"/>
    <w:multiLevelType w:val="multilevel"/>
    <w:tmpl w:val="F00C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2BA9"/>
    <w:rsid w:val="0000465C"/>
    <w:rsid w:val="00010A88"/>
    <w:rsid w:val="00015687"/>
    <w:rsid w:val="00020E46"/>
    <w:rsid w:val="00032A6B"/>
    <w:rsid w:val="00046D34"/>
    <w:rsid w:val="00054E19"/>
    <w:rsid w:val="00056C06"/>
    <w:rsid w:val="00057914"/>
    <w:rsid w:val="0007156E"/>
    <w:rsid w:val="000770EB"/>
    <w:rsid w:val="00082CCC"/>
    <w:rsid w:val="00095E56"/>
    <w:rsid w:val="000D348F"/>
    <w:rsid w:val="000E6A97"/>
    <w:rsid w:val="00100F85"/>
    <w:rsid w:val="001053C4"/>
    <w:rsid w:val="001112C4"/>
    <w:rsid w:val="001126CF"/>
    <w:rsid w:val="00112B7B"/>
    <w:rsid w:val="00112FE4"/>
    <w:rsid w:val="0011384A"/>
    <w:rsid w:val="00120AA8"/>
    <w:rsid w:val="00121AD8"/>
    <w:rsid w:val="00125669"/>
    <w:rsid w:val="00126AE7"/>
    <w:rsid w:val="00130A4F"/>
    <w:rsid w:val="001378F4"/>
    <w:rsid w:val="00137BE5"/>
    <w:rsid w:val="00150AF5"/>
    <w:rsid w:val="00150B06"/>
    <w:rsid w:val="00157D65"/>
    <w:rsid w:val="00166DE3"/>
    <w:rsid w:val="00172A15"/>
    <w:rsid w:val="001745B1"/>
    <w:rsid w:val="00176B65"/>
    <w:rsid w:val="0019003C"/>
    <w:rsid w:val="00191AB4"/>
    <w:rsid w:val="00195172"/>
    <w:rsid w:val="001A531D"/>
    <w:rsid w:val="001A6B49"/>
    <w:rsid w:val="001B4AB2"/>
    <w:rsid w:val="001B584F"/>
    <w:rsid w:val="001C57DD"/>
    <w:rsid w:val="001D7227"/>
    <w:rsid w:val="001D741F"/>
    <w:rsid w:val="001E7319"/>
    <w:rsid w:val="00211C66"/>
    <w:rsid w:val="002201A4"/>
    <w:rsid w:val="002522F1"/>
    <w:rsid w:val="00252D24"/>
    <w:rsid w:val="00260CBD"/>
    <w:rsid w:val="00262D53"/>
    <w:rsid w:val="002850D3"/>
    <w:rsid w:val="00291032"/>
    <w:rsid w:val="00291069"/>
    <w:rsid w:val="002A19F8"/>
    <w:rsid w:val="002A5182"/>
    <w:rsid w:val="002A75C2"/>
    <w:rsid w:val="002B0011"/>
    <w:rsid w:val="002D010C"/>
    <w:rsid w:val="002D4A66"/>
    <w:rsid w:val="002D7963"/>
    <w:rsid w:val="00307433"/>
    <w:rsid w:val="0031070E"/>
    <w:rsid w:val="003121D2"/>
    <w:rsid w:val="00317833"/>
    <w:rsid w:val="0032204B"/>
    <w:rsid w:val="003242ED"/>
    <w:rsid w:val="003270F9"/>
    <w:rsid w:val="0033460F"/>
    <w:rsid w:val="003371E7"/>
    <w:rsid w:val="0034436D"/>
    <w:rsid w:val="00363CC5"/>
    <w:rsid w:val="00366C08"/>
    <w:rsid w:val="00377930"/>
    <w:rsid w:val="0038162C"/>
    <w:rsid w:val="0039639D"/>
    <w:rsid w:val="003A2C4B"/>
    <w:rsid w:val="003B1469"/>
    <w:rsid w:val="003E43D8"/>
    <w:rsid w:val="0041424A"/>
    <w:rsid w:val="0042026C"/>
    <w:rsid w:val="004227DF"/>
    <w:rsid w:val="004245C5"/>
    <w:rsid w:val="00433D5B"/>
    <w:rsid w:val="004355CC"/>
    <w:rsid w:val="00444FEF"/>
    <w:rsid w:val="00447940"/>
    <w:rsid w:val="0045597C"/>
    <w:rsid w:val="00460B36"/>
    <w:rsid w:val="00466617"/>
    <w:rsid w:val="00493B8E"/>
    <w:rsid w:val="004B597C"/>
    <w:rsid w:val="004B600D"/>
    <w:rsid w:val="004D13D1"/>
    <w:rsid w:val="004D3F81"/>
    <w:rsid w:val="004E2234"/>
    <w:rsid w:val="004F2011"/>
    <w:rsid w:val="00502717"/>
    <w:rsid w:val="0051401F"/>
    <w:rsid w:val="00522308"/>
    <w:rsid w:val="00543287"/>
    <w:rsid w:val="00547DF5"/>
    <w:rsid w:val="00555978"/>
    <w:rsid w:val="005767FC"/>
    <w:rsid w:val="005B2E56"/>
    <w:rsid w:val="005B587E"/>
    <w:rsid w:val="005C08D5"/>
    <w:rsid w:val="005F44A6"/>
    <w:rsid w:val="00603A0E"/>
    <w:rsid w:val="006107AB"/>
    <w:rsid w:val="00622404"/>
    <w:rsid w:val="00642FF0"/>
    <w:rsid w:val="00665324"/>
    <w:rsid w:val="00665A5C"/>
    <w:rsid w:val="00694355"/>
    <w:rsid w:val="006A34E3"/>
    <w:rsid w:val="006B4880"/>
    <w:rsid w:val="006B56C0"/>
    <w:rsid w:val="006C4E6A"/>
    <w:rsid w:val="006F3B06"/>
    <w:rsid w:val="00702EAA"/>
    <w:rsid w:val="00703471"/>
    <w:rsid w:val="007072FC"/>
    <w:rsid w:val="0071049C"/>
    <w:rsid w:val="0071142A"/>
    <w:rsid w:val="00714ABD"/>
    <w:rsid w:val="00717515"/>
    <w:rsid w:val="00717DAD"/>
    <w:rsid w:val="00722E9C"/>
    <w:rsid w:val="007336D7"/>
    <w:rsid w:val="00740475"/>
    <w:rsid w:val="00744301"/>
    <w:rsid w:val="00752271"/>
    <w:rsid w:val="007526DE"/>
    <w:rsid w:val="00774258"/>
    <w:rsid w:val="00775FDB"/>
    <w:rsid w:val="00783F20"/>
    <w:rsid w:val="007879EC"/>
    <w:rsid w:val="00787A17"/>
    <w:rsid w:val="007A5514"/>
    <w:rsid w:val="007B23BA"/>
    <w:rsid w:val="007B457D"/>
    <w:rsid w:val="007C7F38"/>
    <w:rsid w:val="007D32A9"/>
    <w:rsid w:val="007D400C"/>
    <w:rsid w:val="007D4CC4"/>
    <w:rsid w:val="007D540A"/>
    <w:rsid w:val="007E2F11"/>
    <w:rsid w:val="007E5B6E"/>
    <w:rsid w:val="007F0E63"/>
    <w:rsid w:val="007F43B8"/>
    <w:rsid w:val="00801E44"/>
    <w:rsid w:val="008047DF"/>
    <w:rsid w:val="008054E4"/>
    <w:rsid w:val="00805BBD"/>
    <w:rsid w:val="008074C4"/>
    <w:rsid w:val="008115D5"/>
    <w:rsid w:val="0081163A"/>
    <w:rsid w:val="008123D1"/>
    <w:rsid w:val="00812F6E"/>
    <w:rsid w:val="008147F0"/>
    <w:rsid w:val="00831734"/>
    <w:rsid w:val="00835734"/>
    <w:rsid w:val="0084342C"/>
    <w:rsid w:val="00844038"/>
    <w:rsid w:val="00854118"/>
    <w:rsid w:val="008627CC"/>
    <w:rsid w:val="00866BA5"/>
    <w:rsid w:val="00867F82"/>
    <w:rsid w:val="008714DE"/>
    <w:rsid w:val="0087212C"/>
    <w:rsid w:val="00872B18"/>
    <w:rsid w:val="008826AE"/>
    <w:rsid w:val="008827EE"/>
    <w:rsid w:val="00886ACE"/>
    <w:rsid w:val="00897AE8"/>
    <w:rsid w:val="008A6559"/>
    <w:rsid w:val="008B42F0"/>
    <w:rsid w:val="008B64E7"/>
    <w:rsid w:val="008B7BAB"/>
    <w:rsid w:val="008C11D1"/>
    <w:rsid w:val="008C246A"/>
    <w:rsid w:val="008C3414"/>
    <w:rsid w:val="008C7077"/>
    <w:rsid w:val="008D4626"/>
    <w:rsid w:val="008D7E87"/>
    <w:rsid w:val="008E4BC1"/>
    <w:rsid w:val="008E4ED8"/>
    <w:rsid w:val="00900089"/>
    <w:rsid w:val="00901B63"/>
    <w:rsid w:val="00905BD5"/>
    <w:rsid w:val="00915D24"/>
    <w:rsid w:val="00920CDB"/>
    <w:rsid w:val="00926F13"/>
    <w:rsid w:val="00933EB3"/>
    <w:rsid w:val="00937D54"/>
    <w:rsid w:val="00940786"/>
    <w:rsid w:val="00950441"/>
    <w:rsid w:val="0095160A"/>
    <w:rsid w:val="0095662A"/>
    <w:rsid w:val="00956A6F"/>
    <w:rsid w:val="00986A90"/>
    <w:rsid w:val="00997500"/>
    <w:rsid w:val="009A3594"/>
    <w:rsid w:val="009A59DD"/>
    <w:rsid w:val="009C4297"/>
    <w:rsid w:val="009C43A3"/>
    <w:rsid w:val="009C7698"/>
    <w:rsid w:val="009F1D74"/>
    <w:rsid w:val="009F3D34"/>
    <w:rsid w:val="009F53C1"/>
    <w:rsid w:val="00A03255"/>
    <w:rsid w:val="00A13A61"/>
    <w:rsid w:val="00A25C90"/>
    <w:rsid w:val="00A34A55"/>
    <w:rsid w:val="00A35349"/>
    <w:rsid w:val="00A354CE"/>
    <w:rsid w:val="00A447C9"/>
    <w:rsid w:val="00A56A53"/>
    <w:rsid w:val="00A577C0"/>
    <w:rsid w:val="00AA6A46"/>
    <w:rsid w:val="00AB12E4"/>
    <w:rsid w:val="00AC3BFA"/>
    <w:rsid w:val="00AE0C86"/>
    <w:rsid w:val="00AE0EDF"/>
    <w:rsid w:val="00AE1885"/>
    <w:rsid w:val="00AE22E1"/>
    <w:rsid w:val="00B06A39"/>
    <w:rsid w:val="00B15DC3"/>
    <w:rsid w:val="00B171D6"/>
    <w:rsid w:val="00B202C6"/>
    <w:rsid w:val="00B2325B"/>
    <w:rsid w:val="00B2354E"/>
    <w:rsid w:val="00B366C3"/>
    <w:rsid w:val="00B51F8C"/>
    <w:rsid w:val="00B52D90"/>
    <w:rsid w:val="00B83113"/>
    <w:rsid w:val="00B91B43"/>
    <w:rsid w:val="00B938CB"/>
    <w:rsid w:val="00B93CB7"/>
    <w:rsid w:val="00B978CB"/>
    <w:rsid w:val="00BB6CC6"/>
    <w:rsid w:val="00BD5ED3"/>
    <w:rsid w:val="00BE4B1B"/>
    <w:rsid w:val="00BF310A"/>
    <w:rsid w:val="00C11944"/>
    <w:rsid w:val="00C226DF"/>
    <w:rsid w:val="00C32045"/>
    <w:rsid w:val="00C45DB7"/>
    <w:rsid w:val="00C5440B"/>
    <w:rsid w:val="00C55BAF"/>
    <w:rsid w:val="00C60371"/>
    <w:rsid w:val="00C663AD"/>
    <w:rsid w:val="00C83AAA"/>
    <w:rsid w:val="00C862B1"/>
    <w:rsid w:val="00C9017C"/>
    <w:rsid w:val="00CA7F3D"/>
    <w:rsid w:val="00CB4FCD"/>
    <w:rsid w:val="00CB5D8E"/>
    <w:rsid w:val="00CC58B5"/>
    <w:rsid w:val="00CD72D5"/>
    <w:rsid w:val="00CD760A"/>
    <w:rsid w:val="00CE060E"/>
    <w:rsid w:val="00CE1C56"/>
    <w:rsid w:val="00CE767A"/>
    <w:rsid w:val="00CF247E"/>
    <w:rsid w:val="00CF3BA3"/>
    <w:rsid w:val="00D05E7C"/>
    <w:rsid w:val="00D34622"/>
    <w:rsid w:val="00D411AE"/>
    <w:rsid w:val="00D55555"/>
    <w:rsid w:val="00D571EE"/>
    <w:rsid w:val="00D663F4"/>
    <w:rsid w:val="00D86532"/>
    <w:rsid w:val="00D874B0"/>
    <w:rsid w:val="00D87EA8"/>
    <w:rsid w:val="00D97611"/>
    <w:rsid w:val="00DA468F"/>
    <w:rsid w:val="00DA5812"/>
    <w:rsid w:val="00DB0439"/>
    <w:rsid w:val="00DB2DCB"/>
    <w:rsid w:val="00DB40F2"/>
    <w:rsid w:val="00DC709E"/>
    <w:rsid w:val="00DC7342"/>
    <w:rsid w:val="00DD2B18"/>
    <w:rsid w:val="00DD5E6D"/>
    <w:rsid w:val="00DD6142"/>
    <w:rsid w:val="00DE4A0D"/>
    <w:rsid w:val="00DE7B5A"/>
    <w:rsid w:val="00E01F55"/>
    <w:rsid w:val="00E02990"/>
    <w:rsid w:val="00E15631"/>
    <w:rsid w:val="00E161AE"/>
    <w:rsid w:val="00E26EC3"/>
    <w:rsid w:val="00E30B64"/>
    <w:rsid w:val="00E40C4A"/>
    <w:rsid w:val="00E50F45"/>
    <w:rsid w:val="00E72420"/>
    <w:rsid w:val="00E80FF1"/>
    <w:rsid w:val="00E82BA9"/>
    <w:rsid w:val="00E838BF"/>
    <w:rsid w:val="00E86542"/>
    <w:rsid w:val="00EA29C4"/>
    <w:rsid w:val="00EC3BEC"/>
    <w:rsid w:val="00EC4F43"/>
    <w:rsid w:val="00ED2EDD"/>
    <w:rsid w:val="00ED6F76"/>
    <w:rsid w:val="00EE202A"/>
    <w:rsid w:val="00EE25F6"/>
    <w:rsid w:val="00EE2BEC"/>
    <w:rsid w:val="00EF2BD5"/>
    <w:rsid w:val="00F0020A"/>
    <w:rsid w:val="00F017EA"/>
    <w:rsid w:val="00F05F59"/>
    <w:rsid w:val="00F22A02"/>
    <w:rsid w:val="00F22C88"/>
    <w:rsid w:val="00F23347"/>
    <w:rsid w:val="00F250EB"/>
    <w:rsid w:val="00F27236"/>
    <w:rsid w:val="00F36B73"/>
    <w:rsid w:val="00F37421"/>
    <w:rsid w:val="00F44AE5"/>
    <w:rsid w:val="00F50055"/>
    <w:rsid w:val="00F52CA7"/>
    <w:rsid w:val="00F608FE"/>
    <w:rsid w:val="00F64075"/>
    <w:rsid w:val="00F7652C"/>
    <w:rsid w:val="00F841A2"/>
    <w:rsid w:val="00F9368D"/>
    <w:rsid w:val="00F94A49"/>
    <w:rsid w:val="00FA4126"/>
    <w:rsid w:val="00FA72CB"/>
    <w:rsid w:val="00FC1E74"/>
    <w:rsid w:val="00FC5AAF"/>
    <w:rsid w:val="00FD0F2A"/>
    <w:rsid w:val="00FF0102"/>
    <w:rsid w:val="00FF1F64"/>
    <w:rsid w:val="00FF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21" type="connector" idref="#_x0000_s1088"/>
        <o:r id="V:Rule22" type="connector" idref="#_x0000_s1076"/>
        <o:r id="V:Rule23" type="connector" idref="#_x0000_s1068"/>
        <o:r id="V:Rule24" type="connector" idref="#_x0000_s1035"/>
        <o:r id="V:Rule25" type="connector" idref="#_x0000_s1027"/>
        <o:r id="V:Rule26" type="connector" idref="#_x0000_s1030"/>
        <o:r id="V:Rule27" type="connector" idref="#_x0000_s1092"/>
        <o:r id="V:Rule28" type="connector" idref="#_x0000_s1037"/>
        <o:r id="V:Rule29" type="connector" idref="#_x0000_s1430"/>
        <o:r id="V:Rule30" type="connector" idref="#_x0000_s1051"/>
        <o:r id="V:Rule31" type="connector" idref="#_x0000_s1469"/>
        <o:r id="V:Rule32" type="connector" idref="#_x0000_s1064"/>
        <o:r id="V:Rule33" type="connector" idref="#_x0000_s1467"/>
        <o:r id="V:Rule34" type="connector" idref="#_x0000_s1072"/>
        <o:r id="V:Rule35" type="connector" idref="#_x0000_s1080"/>
        <o:r id="V:Rule36" type="connector" idref="#_x0000_s1432"/>
        <o:r id="V:Rule37" type="connector" idref="#_x0000_s1033"/>
        <o:r id="V:Rule38" type="connector" idref="#_x0000_s1084"/>
        <o:r id="V:Rule39" type="connector" idref="#_x0000_s1056"/>
        <o:r id="V:Rule40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B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70F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336D7"/>
    <w:rPr>
      <w:b/>
      <w:bCs/>
    </w:rPr>
  </w:style>
  <w:style w:type="character" w:customStyle="1" w:styleId="apple-converted-space">
    <w:name w:val="apple-converted-space"/>
    <w:basedOn w:val="a0"/>
    <w:rsid w:val="00137BE5"/>
  </w:style>
  <w:style w:type="paragraph" w:styleId="a7">
    <w:name w:val="Normal (Web)"/>
    <w:basedOn w:val="a"/>
    <w:uiPriority w:val="99"/>
    <w:semiHidden/>
    <w:unhideWhenUsed/>
    <w:rsid w:val="00FA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DB2DCB"/>
    <w:rPr>
      <w:color w:val="808080"/>
    </w:rPr>
  </w:style>
  <w:style w:type="character" w:customStyle="1" w:styleId="a9">
    <w:name w:val="Основной текст_"/>
    <w:basedOn w:val="a0"/>
    <w:link w:val="1"/>
    <w:rsid w:val="003371E7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3371E7"/>
    <w:pPr>
      <w:widowControl w:val="0"/>
      <w:shd w:val="clear" w:color="auto" w:fill="FFFFFF"/>
      <w:spacing w:after="420" w:line="0" w:lineRule="atLeast"/>
      <w:ind w:hanging="1400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2">
    <w:name w:val="Основной текст (2)_"/>
    <w:basedOn w:val="a0"/>
    <w:link w:val="20"/>
    <w:rsid w:val="003371E7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71E7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0">
    <w:name w:val="Заголовок №1_"/>
    <w:basedOn w:val="a0"/>
    <w:link w:val="11"/>
    <w:rsid w:val="003371E7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3371E7"/>
    <w:pPr>
      <w:widowControl w:val="0"/>
      <w:shd w:val="clear" w:color="auto" w:fill="FFFFFF"/>
      <w:spacing w:before="6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9"/>
      <w:szCs w:val="29"/>
    </w:rPr>
  </w:style>
  <w:style w:type="character" w:customStyle="1" w:styleId="1pt">
    <w:name w:val="Основной текст + Интервал 1 pt"/>
    <w:basedOn w:val="a9"/>
    <w:rsid w:val="00337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a">
    <w:name w:val="List Paragraph"/>
    <w:basedOn w:val="a"/>
    <w:uiPriority w:val="34"/>
    <w:qFormat/>
    <w:rsid w:val="0077425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laya-rodina.ru/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malaya-rodin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laya-rodina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alaya-rodina" TargetMode="External"/><Relationship Id="rId12" Type="http://schemas.openxmlformats.org/officeDocument/2006/relationships/hyperlink" Target="https://malaya-rodina.ru/" TargetMode="External"/><Relationship Id="rId17" Type="http://schemas.openxmlformats.org/officeDocument/2006/relationships/hyperlink" Target="https://malaya-rodina.ru/" TargetMode="External"/><Relationship Id="rId25" Type="http://schemas.openxmlformats.org/officeDocument/2006/relationships/hyperlink" Target="https://malaya-rodina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laya-rodina.ru/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s://malaya-rodina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hyperlink" Target="https://malaya-rodina.ru/" TargetMode="External"/><Relationship Id="rId32" Type="http://schemas.openxmlformats.org/officeDocument/2006/relationships/hyperlink" Target="https://malaya-rodina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malaya-rodina.ru/" TargetMode="External"/><Relationship Id="rId28" Type="http://schemas.openxmlformats.org/officeDocument/2006/relationships/hyperlink" Target="https://malaya-rodina.ru/" TargetMode="External"/><Relationship Id="rId10" Type="http://schemas.openxmlformats.org/officeDocument/2006/relationships/hyperlink" Target="http://www.zamky.com.ua/wp-content/uploads/2018/10/Gorodyshhe-Pyanovo.jpg" TargetMode="External"/><Relationship Id="rId19" Type="http://schemas.openxmlformats.org/officeDocument/2006/relationships/hyperlink" Target="https://malaya-rodina.ru/" TargetMode="External"/><Relationship Id="rId31" Type="http://schemas.openxmlformats.org/officeDocument/2006/relationships/hyperlink" Target="https://malaya-rodin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laya-rodina.ru/" TargetMode="External"/><Relationship Id="rId14" Type="http://schemas.openxmlformats.org/officeDocument/2006/relationships/hyperlink" Target="http://adminkom.ru/uploads/posts/2015-04/1428997731_28.jpg" TargetMode="External"/><Relationship Id="rId22" Type="http://schemas.openxmlformats.org/officeDocument/2006/relationships/hyperlink" Target="https://malaya-rodina.ru/" TargetMode="External"/><Relationship Id="rId27" Type="http://schemas.openxmlformats.org/officeDocument/2006/relationships/hyperlink" Target="https://malaya-rodina.ru/" TargetMode="External"/><Relationship Id="rId30" Type="http://schemas.openxmlformats.org/officeDocument/2006/relationships/hyperlink" Target="https://malaya-rodi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80D8FC8-2281-4249-96BC-855D707C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Biblio-kom</dc:creator>
  <cp:keywords/>
  <dc:description/>
  <cp:lastModifiedBy>User</cp:lastModifiedBy>
  <cp:revision>108</cp:revision>
  <dcterms:created xsi:type="dcterms:W3CDTF">2022-03-02T14:21:00Z</dcterms:created>
  <dcterms:modified xsi:type="dcterms:W3CDTF">2024-01-31T08:17:00Z</dcterms:modified>
</cp:coreProperties>
</file>